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8890A" w14:textId="77777777" w:rsidR="00DD2625" w:rsidRPr="00C74AE1" w:rsidRDefault="00DD2625" w:rsidP="00DD262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ГБОУ</w:t>
      </w:r>
      <w:r w:rsidR="00762CC2"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</w:t>
      </w: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школа №525</w:t>
      </w:r>
    </w:p>
    <w:p w14:paraId="367E2D15" w14:textId="77777777" w:rsidR="00DD2625" w:rsidRPr="00C74AE1" w:rsidRDefault="00DD2625" w:rsidP="00DD262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с углубленным изучением английского языка </w:t>
      </w:r>
    </w:p>
    <w:p w14:paraId="2194606A" w14:textId="77777777" w:rsidR="00DD2625" w:rsidRPr="00C74AE1" w:rsidRDefault="00DD2625" w:rsidP="00DD262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имени дважды Героя Советского Союза Г. М. Гречко</w:t>
      </w:r>
    </w:p>
    <w:p w14:paraId="5443778E" w14:textId="77777777" w:rsidR="00DD2625" w:rsidRPr="00C74AE1" w:rsidRDefault="00DD2625" w:rsidP="00DD262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Московского района Санкт-Петербурга</w:t>
      </w:r>
    </w:p>
    <w:p w14:paraId="3B4E7381" w14:textId="77777777" w:rsidR="00DD2625" w:rsidRPr="00C74AE1" w:rsidRDefault="00DD2625" w:rsidP="00DD2625">
      <w:pPr>
        <w:widowControl w:val="0"/>
        <w:tabs>
          <w:tab w:val="left" w:pos="5205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ab/>
      </w:r>
    </w:p>
    <w:p w14:paraId="4BB1EB70" w14:textId="77777777" w:rsidR="00DD2625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14:paraId="03A1FDC9" w14:textId="77777777" w:rsidR="00791CD2" w:rsidRDefault="00791CD2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noProof/>
          <w:sz w:val="24"/>
          <w:szCs w:val="24"/>
        </w:rPr>
      </w:pPr>
    </w:p>
    <w:p w14:paraId="7891B02E" w14:textId="77777777" w:rsidR="00341537" w:rsidRDefault="00341537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0820BC57" w14:textId="77777777" w:rsidR="00341537" w:rsidRDefault="00341537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tbl>
      <w:tblPr>
        <w:tblW w:w="101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6"/>
        <w:gridCol w:w="5071"/>
      </w:tblGrid>
      <w:tr w:rsidR="00341537" w14:paraId="1BEB180C" w14:textId="77777777" w:rsidTr="002D05D0">
        <w:tc>
          <w:tcPr>
            <w:tcW w:w="5066" w:type="dxa"/>
          </w:tcPr>
          <w:p w14:paraId="6AE6112C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172DAE56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ПРИНЯТА</w:t>
            </w:r>
          </w:p>
          <w:p w14:paraId="4E85DBB4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14:paraId="004A66A8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Санкт-Петербурга</w:t>
            </w:r>
          </w:p>
          <w:p w14:paraId="4150DB7A" w14:textId="37874EEA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Протокол </w:t>
            </w:r>
            <w:r w:rsidR="00BC0721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от_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.08 2023 г.№ 1</w:t>
            </w:r>
          </w:p>
          <w:p w14:paraId="5600A3BF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</w:tcPr>
          <w:p w14:paraId="7196C919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40ADC7CE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14:paraId="65D71043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директор ГБОУ школа № 525</w:t>
            </w:r>
          </w:p>
          <w:p w14:paraId="0697BFCC" w14:textId="4BD36B7E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Московского района</w:t>
            </w:r>
            <w:r w:rsidR="00BC0721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Санкт-Петербурга приказ </w:t>
            </w:r>
            <w:proofErr w:type="gramStart"/>
            <w:r w:rsidR="00BC0721">
              <w:rPr>
                <w:rFonts w:ascii="Times New Roman" w:eastAsia="Arial" w:hAnsi="Times New Roman"/>
                <w:color w:val="000000"/>
                <w:sz w:val="24"/>
                <w:szCs w:val="24"/>
              </w:rPr>
              <w:t>№  от</w:t>
            </w:r>
            <w:proofErr w:type="gramEnd"/>
            <w:r w:rsidR="00BC0721"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.08.2023г.</w:t>
            </w:r>
          </w:p>
          <w:p w14:paraId="06A5A657" w14:textId="77777777" w:rsidR="00341537" w:rsidRDefault="00341537" w:rsidP="002D05D0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14:paraId="25063FEE" w14:textId="77777777" w:rsidR="00341537" w:rsidRPr="00C74AE1" w:rsidRDefault="00341537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BCF5072" w14:textId="77777777" w:rsidR="00DD2625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5B4E0E16" w14:textId="77777777" w:rsidR="00341537" w:rsidRDefault="00341537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5C7F58C1" w14:textId="77777777" w:rsidR="00341537" w:rsidRDefault="00341537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1C7CBA22" w14:textId="77777777" w:rsidR="00341537" w:rsidRPr="00C74AE1" w:rsidRDefault="00341537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7FD71E8" w14:textId="77777777" w:rsidR="00DD2625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Рабочая программа</w:t>
      </w:r>
    </w:p>
    <w:p w14:paraId="5107BD07" w14:textId="77777777" w:rsidR="00BB76A1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по внеурочной деятельности</w:t>
      </w:r>
    </w:p>
    <w:p w14:paraId="30EB972D" w14:textId="77777777" w:rsidR="00DD2625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«История </w:t>
      </w:r>
      <w:r w:rsidR="00BB76A1"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и культура </w:t>
      </w: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Санкт-Петербурга»</w:t>
      </w:r>
      <w:r w:rsidR="002A0C2E"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- юный экскурсовод (в рамках ранней профориентации)</w:t>
      </w:r>
    </w:p>
    <w:p w14:paraId="591366D3" w14:textId="77777777" w:rsidR="00DD2625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14:paraId="585C7F72" w14:textId="77777777" w:rsidR="00DD2625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3 класс</w:t>
      </w:r>
    </w:p>
    <w:p w14:paraId="6F922D99" w14:textId="0A04417B" w:rsidR="00F512D1" w:rsidRPr="00C74AE1" w:rsidRDefault="00BC0721" w:rsidP="00F512D1">
      <w:pPr>
        <w:widowControl w:val="0"/>
        <w:tabs>
          <w:tab w:val="left" w:pos="3900"/>
        </w:tabs>
        <w:suppressAutoHyphens/>
        <w:autoSpaceDN w:val="0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</w:pPr>
      <w:r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  <w:t>Срок реализации 2024-2025</w:t>
      </w:r>
      <w:r w:rsidR="00F512D1" w:rsidRPr="00C74AE1"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учебный год</w:t>
      </w:r>
    </w:p>
    <w:p w14:paraId="55EC4A15" w14:textId="77777777" w:rsidR="00791CD2" w:rsidRPr="00C74AE1" w:rsidRDefault="00791CD2" w:rsidP="00F512D1">
      <w:pPr>
        <w:widowControl w:val="0"/>
        <w:tabs>
          <w:tab w:val="left" w:pos="3900"/>
        </w:tabs>
        <w:suppressAutoHyphens/>
        <w:autoSpaceDN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ar-SA" w:bidi="hi-IN"/>
        </w:rPr>
      </w:pPr>
    </w:p>
    <w:p w14:paraId="64E2D913" w14:textId="5F23FCA0" w:rsidR="00F512D1" w:rsidRDefault="00F512D1" w:rsidP="00791C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29F8069" w14:textId="66625096" w:rsidR="003779E3" w:rsidRDefault="003779E3" w:rsidP="00791C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Учителя-составители:</w:t>
      </w:r>
    </w:p>
    <w:p w14:paraId="5E79B91C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Денисова О.В.,</w:t>
      </w:r>
    </w:p>
    <w:p w14:paraId="7EBF46A1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Моисеева Н.С.,</w:t>
      </w:r>
    </w:p>
    <w:p w14:paraId="0B057811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Мушкет И.В.,</w:t>
      </w:r>
    </w:p>
    <w:p w14:paraId="6BDBD51A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proofErr w:type="spellStart"/>
      <w:r w:rsidRPr="00811C5C">
        <w:rPr>
          <w:rFonts w:ascii="Times New Roman" w:hAnsi="Times New Roman"/>
          <w:sz w:val="24"/>
          <w:szCs w:val="24"/>
        </w:rPr>
        <w:t>Паункснис</w:t>
      </w:r>
      <w:proofErr w:type="spellEnd"/>
      <w:r w:rsidRPr="00811C5C">
        <w:rPr>
          <w:rFonts w:ascii="Times New Roman" w:hAnsi="Times New Roman"/>
          <w:sz w:val="24"/>
          <w:szCs w:val="24"/>
        </w:rPr>
        <w:t xml:space="preserve"> О.Р., </w:t>
      </w:r>
    </w:p>
    <w:p w14:paraId="6B8B37BC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Петрова М.Е.,</w:t>
      </w:r>
    </w:p>
    <w:p w14:paraId="56E619B6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Степанян Е.В.,</w:t>
      </w:r>
    </w:p>
    <w:p w14:paraId="5475430B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Щеколдина М.И.,</w:t>
      </w:r>
    </w:p>
    <w:p w14:paraId="3199D45D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учителя начальных классов </w:t>
      </w:r>
    </w:p>
    <w:p w14:paraId="7574C5AE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ГБОУ школы №525</w:t>
      </w:r>
    </w:p>
    <w:p w14:paraId="1BD09282" w14:textId="77777777" w:rsidR="003779E3" w:rsidRPr="00811C5C" w:rsidRDefault="003779E3" w:rsidP="003779E3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Московского района Санкт - Петербурга</w:t>
      </w:r>
    </w:p>
    <w:p w14:paraId="64BA69CD" w14:textId="77777777" w:rsidR="003779E3" w:rsidRPr="00C74AE1" w:rsidRDefault="003779E3" w:rsidP="00791C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DAE98BF" w14:textId="77777777" w:rsidR="00DD2625" w:rsidRPr="00C74AE1" w:rsidRDefault="00DD2625" w:rsidP="00BB76A1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5E26D856" w14:textId="77777777" w:rsidR="00DD2625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29E3E52C" w14:textId="6B01ECB0" w:rsidR="005735BE" w:rsidRPr="00C74AE1" w:rsidRDefault="005735BE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26DB9530" w14:textId="77777777" w:rsidR="00DD2625" w:rsidRPr="00C74AE1" w:rsidRDefault="00DD2625" w:rsidP="00DD2625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Санкт-Петербург</w:t>
      </w:r>
    </w:p>
    <w:p w14:paraId="50F721DC" w14:textId="6A16D7EF" w:rsidR="003779E3" w:rsidRDefault="00DD2625" w:rsidP="00DD262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202</w:t>
      </w:r>
      <w:r w:rsidR="00BC072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4</w:t>
      </w: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год</w:t>
      </w:r>
    </w:p>
    <w:p w14:paraId="6F543CD1" w14:textId="2173DFE4" w:rsidR="005735BE" w:rsidRPr="00C74AE1" w:rsidRDefault="003779E3" w:rsidP="003779E3">
      <w:pPr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br w:type="page"/>
      </w:r>
    </w:p>
    <w:p w14:paraId="0DAE04CE" w14:textId="77777777" w:rsidR="00DD2625" w:rsidRPr="00C74AE1" w:rsidRDefault="00DD2625" w:rsidP="00DD262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lastRenderedPageBreak/>
        <w:t>Пояснительная записка</w:t>
      </w:r>
    </w:p>
    <w:p w14:paraId="67FB1572" w14:textId="77777777" w:rsidR="00DD2625" w:rsidRPr="00C74AE1" w:rsidRDefault="00DD2625" w:rsidP="00DD2625">
      <w:pPr>
        <w:widowControl w:val="0"/>
        <w:shd w:val="clear" w:color="auto" w:fill="FFFFFF"/>
        <w:suppressAutoHyphens/>
        <w:autoSpaceDN w:val="0"/>
        <w:spacing w:after="0" w:line="240" w:lineRule="auto"/>
        <w:ind w:right="8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bidi="hi-IN"/>
        </w:rPr>
      </w:pPr>
    </w:p>
    <w:p w14:paraId="61311B3C" w14:textId="77777777" w:rsidR="001255ED" w:rsidRPr="00BA7906" w:rsidRDefault="001255ED" w:rsidP="001255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1E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и формирует рабочую </w:t>
      </w:r>
      <w:r w:rsidRPr="000D3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</w:t>
      </w: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основе:</w:t>
      </w:r>
    </w:p>
    <w:p w14:paraId="33EEBA45" w14:textId="77777777" w:rsidR="001255ED" w:rsidRPr="00BA7906" w:rsidRDefault="001255ED" w:rsidP="001255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686CAB00" w14:textId="77777777" w:rsidR="001255ED" w:rsidRPr="00BA7906" w:rsidRDefault="001255ED" w:rsidP="001255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9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2BE91936" w14:textId="77777777" w:rsidR="001255ED" w:rsidRDefault="001255ED" w:rsidP="001255ED"/>
    <w:p w14:paraId="3B5A900C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данной программы</w:t>
      </w:r>
      <w:r w:rsidR="00AE12AC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рассчитана на учащихся 3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AE12AC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; занятия 1 раз в неделю. Количеств</w:t>
      </w:r>
      <w:r w:rsidR="007C3653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часов в год -</w:t>
      </w:r>
      <w:r w:rsidR="009F268F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653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C550184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</w:t>
      </w:r>
    </w:p>
    <w:p w14:paraId="0427E0AD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эстетического восприятия, расширение эмоционально - чувственной сферы учащихся, пробуждение интереса и стремления к дальнейшему изучению историко-художественных путей развития Санкт-Петербурга, чувства сопричастности тому, что в нём происходит.</w:t>
      </w:r>
    </w:p>
    <w:p w14:paraId="08E2F769" w14:textId="77777777" w:rsidR="005F1028" w:rsidRPr="00C74AE1" w:rsidRDefault="005F1028" w:rsidP="00CD05F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063A3138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Образовательные:</w:t>
      </w:r>
    </w:p>
    <w:p w14:paraId="017EDC0F" w14:textId="77777777" w:rsidR="005F1028" w:rsidRPr="00C74AE1" w:rsidRDefault="005F1028" w:rsidP="005F102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наследия, воспитание патриотизма и любви к родному краю;</w:t>
      </w:r>
    </w:p>
    <w:p w14:paraId="7ACCCD17" w14:textId="77777777" w:rsidR="005F1028" w:rsidRPr="00C74AE1" w:rsidRDefault="005F1028" w:rsidP="005F102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1DE4DA8D" w14:textId="77777777" w:rsidR="005F1028" w:rsidRPr="00C74AE1" w:rsidRDefault="005F1028" w:rsidP="005F102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6FA12784" w14:textId="77777777" w:rsidR="005F1028" w:rsidRPr="00C74AE1" w:rsidRDefault="005F1028" w:rsidP="005F102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понятий, поиск нужных фактов и ответов на вопросы, поставленные учителем</w:t>
      </w:r>
    </w:p>
    <w:p w14:paraId="1475DA0F" w14:textId="77777777" w:rsidR="005F1028" w:rsidRPr="00C74AE1" w:rsidRDefault="005F1028" w:rsidP="005F1028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083B2288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14:paraId="5FA86DE8" w14:textId="77777777" w:rsidR="005F1028" w:rsidRPr="00C74AE1" w:rsidRDefault="005F1028" w:rsidP="005F1028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любовь к своей Родине.</w:t>
      </w:r>
    </w:p>
    <w:p w14:paraId="5B8D4774" w14:textId="77777777" w:rsidR="005F1028" w:rsidRPr="00C74AE1" w:rsidRDefault="005F1028" w:rsidP="005F1028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культуру общения. </w:t>
      </w:r>
    </w:p>
    <w:p w14:paraId="55FB15BD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Развивающие:</w:t>
      </w:r>
    </w:p>
    <w:p w14:paraId="1C7DE361" w14:textId="77777777" w:rsidR="005F1028" w:rsidRPr="00C74AE1" w:rsidRDefault="005F1028" w:rsidP="005F1028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 формирование потребности в саморазвитии и самореализации.</w:t>
      </w:r>
    </w:p>
    <w:p w14:paraId="2488D369" w14:textId="77777777" w:rsidR="005F1028" w:rsidRPr="00C74AE1" w:rsidRDefault="005F1028" w:rsidP="00404618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деловые качества школьников: самостоятельность, ответственность, активность, аккуратность.</w:t>
      </w:r>
    </w:p>
    <w:p w14:paraId="30232E73" w14:textId="77777777" w:rsidR="005F1028" w:rsidRPr="00C74AE1" w:rsidRDefault="00AE12AC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3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включены темы, дающие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школьникам начальные представления об основании Санкт- Петербурга, развившегося на островах в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дельте реки Невы 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 его наиболее ярких, запоминающихся архитектурных памятниках и их создателях; о 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государственных символах; о музеях и театрах города, его прекрасных решётках и оградах и великолепном скульптурном убранстве. </w:t>
      </w:r>
    </w:p>
    <w:p w14:paraId="50B9BA4F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включает вопросы, которые будут рассматриваться на занятиях. Задания имеют разную степень трудности.</w:t>
      </w:r>
    </w:p>
    <w:p w14:paraId="002D3BF3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Вариативная часть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14:paraId="6261852F" w14:textId="77777777" w:rsidR="005F1028" w:rsidRPr="00C74AE1" w:rsidRDefault="005F1028" w:rsidP="005F102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программы. Предполагаемый результат</w:t>
      </w:r>
    </w:p>
    <w:p w14:paraId="523F46D9" w14:textId="77777777" w:rsidR="005F1028" w:rsidRPr="00C74AE1" w:rsidRDefault="00AE12AC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«История и культура Санкт- Петербурга</w:t>
      </w:r>
      <w:r w:rsidR="002A0C2E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юный экскурсовод (в рамках ранней профориентации)</w:t>
      </w:r>
      <w:r w:rsidR="00B8722F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предназначен для учащихся 9-10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</w:t>
      </w:r>
      <w:r w:rsidR="00B8722F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Он рассчитан на 1 год. Темы курса 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перекликаютс</w:t>
      </w:r>
      <w:r w:rsidR="00B8722F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между собой. Ребята 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повторяют ранее изученный материал и расширяют, пополняют свои знания о городе. Этот принцип гибкост</w:t>
      </w:r>
      <w:r w:rsidR="00B8722F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курса позволяет детям изучать 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историю и культуру Санк</w:t>
      </w:r>
      <w:r w:rsidR="00B8722F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т-Петербурга  с любого занятия курса.</w:t>
      </w:r>
    </w:p>
    <w:p w14:paraId="608DD4D6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  <w:r w:rsidR="00BB76A1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653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«Жители невских берегов»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2B060F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Изучается история приневских земель, жизнь людей в эпоху Петра 1, жизнь царского двора в 18-19 веках, архитектурные стили</w:t>
      </w:r>
      <w:r w:rsidR="007C3653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 барокко, классицизм).</w:t>
      </w:r>
    </w:p>
    <w:p w14:paraId="59945200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третьего года изучения курса учащиеся должны знать:</w:t>
      </w:r>
    </w:p>
    <w:p w14:paraId="2A1AC110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историю приневских земель</w:t>
      </w:r>
    </w:p>
    <w:p w14:paraId="5F6D4E57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историю Петропавловской крепости</w:t>
      </w:r>
    </w:p>
    <w:p w14:paraId="7F633D0A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историю Зимних дворцов</w:t>
      </w:r>
    </w:p>
    <w:p w14:paraId="1D2995E1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жизнь петербуржцев 18 века</w:t>
      </w:r>
    </w:p>
    <w:p w14:paraId="5F67AC48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архитектурные памятники, связанные с героическим прошлым города</w:t>
      </w:r>
    </w:p>
    <w:p w14:paraId="2749344D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изучаемые архитектурные стили</w:t>
      </w:r>
    </w:p>
    <w:p w14:paraId="3E684843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уметь:</w:t>
      </w:r>
    </w:p>
    <w:p w14:paraId="41A90775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 на карте изучаемый объект, рассказать о нем</w:t>
      </w:r>
    </w:p>
    <w:p w14:paraId="0C8FFA89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отличать один архитектурный стиль от другого</w:t>
      </w:r>
    </w:p>
    <w:p w14:paraId="0A8B03E2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найти дополнительный материал по теме</w:t>
      </w:r>
    </w:p>
    <w:p w14:paraId="1220ABBA" w14:textId="77777777" w:rsidR="005F1028" w:rsidRPr="00C74AE1" w:rsidRDefault="005F1028" w:rsidP="005F102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</w:p>
    <w:p w14:paraId="0A68C202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задач курса «История и культура Санкт-Петербурга</w:t>
      </w:r>
      <w:r w:rsidR="002A0C2E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юный экскурсовод (в рамках ранней профориентации)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» более всего соответствует активные методы, включающие ребенка в различные виды познавательной деятельности, позволяющей каждому учащемуся почувствовать себя исследователем, первооткрывателем, высказать собственное впечатление, мнение, дать личную оценку.</w:t>
      </w:r>
    </w:p>
    <w:p w14:paraId="6FE78C7B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таким методам относятся:</w:t>
      </w:r>
    </w:p>
    <w:p w14:paraId="21054F02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условиях класса – беседа, дискуссия, проектная деятельность, педагогическая мастерская.</w:t>
      </w:r>
    </w:p>
    <w:p w14:paraId="63B4D12C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проведении занятий вне школы – экскурсия, музейно-педагогическое занятие, учебная прогулка, образовательное путешествие.</w:t>
      </w:r>
    </w:p>
    <w:p w14:paraId="2AC96FD5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при проведении занятий по истории и культуре Санкт-Петербурга является привлечение средств наглядности:</w:t>
      </w:r>
    </w:p>
    <w:p w14:paraId="0CD418F8" w14:textId="77777777" w:rsidR="005F1028" w:rsidRPr="00C74AE1" w:rsidRDefault="005F1028" w:rsidP="005F1028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 фотографии объектов, сцен городской жизни, горожан; репродукция произведений живописи, графики; учебные иллюстрации</w:t>
      </w:r>
      <w:r w:rsidR="00BB5A5B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FCEACB9" w14:textId="77777777" w:rsidR="005F1028" w:rsidRPr="00C74AE1" w:rsidRDefault="005F1028" w:rsidP="005F1028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съемно-разъемные аппликации</w:t>
      </w:r>
      <w:r w:rsidR="00BB5A5B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76C50BBF" w14:textId="77777777" w:rsidR="005F1028" w:rsidRPr="00C74AE1" w:rsidRDefault="005F1028" w:rsidP="005F1028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города, области</w:t>
      </w:r>
      <w:r w:rsidR="00BB5A5B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06096BA" w14:textId="77777777" w:rsidR="005F1028" w:rsidRPr="00C74AE1" w:rsidRDefault="006E72A3" w:rsidP="005F1028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идеоматериалы, презентации</w:t>
      </w:r>
      <w:r w:rsidR="00BB5A5B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4830642" w14:textId="77777777" w:rsidR="005F1028" w:rsidRPr="00C74AE1" w:rsidRDefault="005F1028" w:rsidP="005F1028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предметы, вещи.</w:t>
      </w:r>
    </w:p>
    <w:p w14:paraId="0193DDA9" w14:textId="77777777" w:rsidR="005F1028" w:rsidRPr="00C74AE1" w:rsidRDefault="005F1028" w:rsidP="005F102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и оценка умений и навыков</w:t>
      </w:r>
    </w:p>
    <w:p w14:paraId="20AB4969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умений и навыков проводится в конце каждой темы. Даны вопросы и задания в виде тестов, ребусов, кроссвордов, а также вопросы, требующие использования дополнител</w:t>
      </w:r>
      <w:r w:rsidR="00D00D46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материала. В конце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проводится итоговое занятие и викторина «Знаете ли вы свой город?». Подготовка и проведение презентаций и экскурсий учащимися.</w:t>
      </w:r>
    </w:p>
    <w:p w14:paraId="662C02D6" w14:textId="77777777" w:rsidR="005F1028" w:rsidRPr="00C74AE1" w:rsidRDefault="005F1028" w:rsidP="00BB5A5B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4175C461" w14:textId="77777777" w:rsidR="005F1028" w:rsidRPr="00C74AE1" w:rsidRDefault="005F1028" w:rsidP="005F1028">
      <w:pPr>
        <w:numPr>
          <w:ilvl w:val="0"/>
          <w:numId w:val="6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наследия;</w:t>
      </w:r>
    </w:p>
    <w:p w14:paraId="5DFB81A5" w14:textId="77777777" w:rsidR="005F1028" w:rsidRPr="00C74AE1" w:rsidRDefault="005F1028" w:rsidP="005F1028">
      <w:pPr>
        <w:numPr>
          <w:ilvl w:val="0"/>
          <w:numId w:val="6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14A990ED" w14:textId="77777777" w:rsidR="005F1028" w:rsidRPr="00C74AE1" w:rsidRDefault="005F1028" w:rsidP="005F1028">
      <w:pPr>
        <w:numPr>
          <w:ilvl w:val="0"/>
          <w:numId w:val="6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4829A2D9" w14:textId="77777777" w:rsidR="005F1028" w:rsidRPr="00C74AE1" w:rsidRDefault="005F1028" w:rsidP="005F1028">
      <w:pPr>
        <w:numPr>
          <w:ilvl w:val="0"/>
          <w:numId w:val="6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понятий, поиск нужных фактов и ответов на вопросы, поставленные учителем.</w:t>
      </w:r>
    </w:p>
    <w:p w14:paraId="00593501" w14:textId="77777777" w:rsidR="005F1028" w:rsidRPr="00C74AE1" w:rsidRDefault="005F1028" w:rsidP="005F1028">
      <w:pPr>
        <w:spacing w:before="274" w:after="27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</w:t>
      </w:r>
    </w:p>
    <w:p w14:paraId="7953167D" w14:textId="639AFFEB" w:rsidR="005F1028" w:rsidRPr="00C74AE1" w:rsidRDefault="005F1028" w:rsidP="005F1028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организации учебно-воспитательного процесса по курсу «История и культура Санкт-Петербурга</w:t>
      </w:r>
      <w:r w:rsidR="002A0C2E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юный экскурсовод (в рамках ранней профориентации)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занятие. В процессе изучения по данной программе широко используются такие формы</w:t>
      </w:r>
      <w:r w:rsidR="00BC0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как:</w:t>
      </w:r>
    </w:p>
    <w:p w14:paraId="0392C349" w14:textId="77777777" w:rsidR="005F1028" w:rsidRPr="00C74AE1" w:rsidRDefault="005F1028" w:rsidP="005F1028">
      <w:pPr>
        <w:numPr>
          <w:ilvl w:val="0"/>
          <w:numId w:val="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14:paraId="305A6B69" w14:textId="77777777" w:rsidR="005F1028" w:rsidRPr="00C74AE1" w:rsidRDefault="005F1028" w:rsidP="005F1028">
      <w:pPr>
        <w:numPr>
          <w:ilvl w:val="0"/>
          <w:numId w:val="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</w:t>
      </w:r>
    </w:p>
    <w:p w14:paraId="17D77536" w14:textId="77777777" w:rsidR="005F1028" w:rsidRPr="00C74AE1" w:rsidRDefault="005F1028" w:rsidP="005F1028">
      <w:pPr>
        <w:numPr>
          <w:ilvl w:val="0"/>
          <w:numId w:val="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14:paraId="3FB858D5" w14:textId="77777777" w:rsidR="005F1028" w:rsidRPr="00C74AE1" w:rsidRDefault="005F1028" w:rsidP="005F1028">
      <w:pPr>
        <w:numPr>
          <w:ilvl w:val="0"/>
          <w:numId w:val="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наблюдения</w:t>
      </w:r>
    </w:p>
    <w:p w14:paraId="1E34B068" w14:textId="77777777" w:rsidR="005F1028" w:rsidRPr="00C74AE1" w:rsidRDefault="005F1028" w:rsidP="005F1028">
      <w:pPr>
        <w:numPr>
          <w:ilvl w:val="0"/>
          <w:numId w:val="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исследовательская деятельность</w:t>
      </w:r>
    </w:p>
    <w:p w14:paraId="66605521" w14:textId="77777777" w:rsidR="005F1028" w:rsidRPr="00C74AE1" w:rsidRDefault="005F1028" w:rsidP="005F1028">
      <w:pPr>
        <w:numPr>
          <w:ilvl w:val="0"/>
          <w:numId w:val="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презентации, конкурсы</w:t>
      </w:r>
    </w:p>
    <w:p w14:paraId="18AEBA8B" w14:textId="77777777" w:rsidR="005F1028" w:rsidRPr="00C74AE1" w:rsidRDefault="005F1028" w:rsidP="005F1028">
      <w:pPr>
        <w:numPr>
          <w:ilvl w:val="0"/>
          <w:numId w:val="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(индивидуальная, в паре, групповая);</w:t>
      </w:r>
    </w:p>
    <w:p w14:paraId="02371B06" w14:textId="77777777" w:rsidR="005F1028" w:rsidRPr="00C74AE1" w:rsidRDefault="005F1028" w:rsidP="005F1028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занятии прослеживаются три части:</w:t>
      </w:r>
    </w:p>
    <w:p w14:paraId="17147552" w14:textId="77777777" w:rsidR="005F1028" w:rsidRPr="00C74AE1" w:rsidRDefault="005F1028" w:rsidP="005F1028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игровая;</w:t>
      </w:r>
    </w:p>
    <w:p w14:paraId="06E590DA" w14:textId="77777777" w:rsidR="005F1028" w:rsidRPr="00C74AE1" w:rsidRDefault="005F1028" w:rsidP="005F1028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теоретическая;</w:t>
      </w:r>
    </w:p>
    <w:p w14:paraId="2FF2BF4E" w14:textId="77777777" w:rsidR="005F1028" w:rsidRPr="00C74AE1" w:rsidRDefault="005F1028" w:rsidP="005F1028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практическая.</w:t>
      </w:r>
    </w:p>
    <w:p w14:paraId="0EA1F173" w14:textId="77777777" w:rsidR="00BB5A5B" w:rsidRPr="00C74AE1" w:rsidRDefault="005F1028" w:rsidP="005F102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отборе и построении программы используются </w:t>
      </w:r>
    </w:p>
    <w:p w14:paraId="75B881A5" w14:textId="77777777" w:rsidR="005F1028" w:rsidRPr="00C74AE1" w:rsidRDefault="005F1028" w:rsidP="005F102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такие средства обучения как:</w:t>
      </w:r>
    </w:p>
    <w:p w14:paraId="425291F9" w14:textId="77777777" w:rsidR="005F1028" w:rsidRPr="00C74AE1" w:rsidRDefault="005F1028" w:rsidP="005F102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наглядные 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(плакаты, карты настенные, иллюстрации настенные, магнитные доски);</w:t>
      </w:r>
    </w:p>
    <w:p w14:paraId="74B6E12F" w14:textId="77777777" w:rsidR="005F1028" w:rsidRPr="00C74AE1" w:rsidRDefault="005F1028" w:rsidP="005F102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печатные 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(учебные пособия, рабочие тетради, книги для чтения, хрестоматии, раздаточный материал, справочники и т.д.);</w:t>
      </w:r>
    </w:p>
    <w:p w14:paraId="26E9BF36" w14:textId="77777777" w:rsidR="005F1028" w:rsidRPr="00C74AE1" w:rsidRDefault="005F1028" w:rsidP="005F102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демонстрационные 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(макеты, стенды, модели в разрезе, модели демонстрационные);</w:t>
      </w:r>
    </w:p>
    <w:p w14:paraId="70594D43" w14:textId="77777777" w:rsidR="005F1028" w:rsidRPr="00C74AE1" w:rsidRDefault="005F1028" w:rsidP="005F102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аудиовизуальные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(слайды, видеофильмы образовательные, учебные фильмы на цифровых носителях (</w:t>
      </w:r>
      <w:proofErr w:type="spell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Video</w:t>
      </w:r>
      <w:proofErr w:type="spellEnd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-CD, DVD, </w:t>
      </w:r>
      <w:proofErr w:type="spell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BluRay</w:t>
      </w:r>
      <w:proofErr w:type="spellEnd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, HDDVD и т.п.);</w:t>
      </w:r>
    </w:p>
    <w:p w14:paraId="2CF5EA98" w14:textId="77777777" w:rsidR="005F1028" w:rsidRPr="00C74AE1" w:rsidRDefault="005F1028" w:rsidP="005F102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электронные образовательные ресурсы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(сетевые образовательные ресурсы, мультимедийные универсальные энциклопедии и т.п.)</w:t>
      </w:r>
    </w:p>
    <w:p w14:paraId="71358861" w14:textId="77777777" w:rsidR="005F1028" w:rsidRPr="00C74AE1" w:rsidRDefault="005F1028" w:rsidP="005F1028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информационно-коммуникативные технологии.</w:t>
      </w:r>
    </w:p>
    <w:p w14:paraId="2DBDF62A" w14:textId="77777777" w:rsidR="005F1028" w:rsidRPr="00C74AE1" w:rsidRDefault="005F1028" w:rsidP="005F1028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D00D46" w:rsidRPr="00C74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«История и культура Санкт-Петербурга</w:t>
      </w:r>
      <w:r w:rsidR="002A0C2E" w:rsidRPr="00C74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юный экскурсовод (в рамках ранней профориентации)</w:t>
      </w:r>
      <w:r w:rsidRPr="00C74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использование ИКТ для обеспечения высокого качества образования при сохранении его фундаментальности и соответствия актуальным и перспективным потребностям личностного развития ребенка.</w:t>
      </w:r>
    </w:p>
    <w:p w14:paraId="6B9965B9" w14:textId="77777777" w:rsidR="005F1028" w:rsidRPr="00C74AE1" w:rsidRDefault="005F1028" w:rsidP="005F1028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ИКТ позволяет решать следующие задачи:</w:t>
      </w:r>
    </w:p>
    <w:p w14:paraId="76E05A72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наглядного и красочного урока в сочетании с большей информативностью и интерактивностью;</w:t>
      </w:r>
    </w:p>
    <w:p w14:paraId="17FACB84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приближение материала урока к мировосприятию ребенка, который лучше воспринимает видео и аудиоинформацию;</w:t>
      </w:r>
    </w:p>
    <w:p w14:paraId="0B5E436C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применять личностно-ориентированный подход к процессу обучения;</w:t>
      </w:r>
    </w:p>
    <w:p w14:paraId="3A4D501D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дифференциации работы с различными категориями обучающихся;</w:t>
      </w:r>
    </w:p>
    <w:p w14:paraId="4307461F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познавательной деятельности;</w:t>
      </w:r>
    </w:p>
    <w:p w14:paraId="0919E816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устойчивого интереса к обучению;</w:t>
      </w:r>
    </w:p>
    <w:p w14:paraId="41E938C8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информационной грамотности и компетенции у обучающихся;</w:t>
      </w:r>
    </w:p>
    <w:p w14:paraId="2B34319D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навыков, необходимых для дальнейшей групповой, исследовательской и проектной деятельности;</w:t>
      </w:r>
    </w:p>
    <w:p w14:paraId="0C602F87" w14:textId="77777777" w:rsidR="005F1028" w:rsidRPr="00C74AE1" w:rsidRDefault="005F1028" w:rsidP="005F1028">
      <w:pPr>
        <w:numPr>
          <w:ilvl w:val="0"/>
          <w:numId w:val="10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ситуации успеха.</w:t>
      </w:r>
    </w:p>
    <w:p w14:paraId="610BF933" w14:textId="3B651273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разработке уроков с использованием ИКТ учитываются возрастные особенности учащихся. Занятия включают в себя физические и динамические паузы, зарядку для глаз, использование элементов </w:t>
      </w:r>
      <w:proofErr w:type="spell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="00BC0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технологий, а </w:t>
      </w:r>
      <w:proofErr w:type="gram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же</w:t>
      </w:r>
      <w:proofErr w:type="gramEnd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строгое дозирование времени работы с техническими средствами в соответствии с нормами СанПиН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2.4.2.2821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10.</w:t>
      </w:r>
    </w:p>
    <w:p w14:paraId="23640B58" w14:textId="77777777" w:rsidR="005F1028" w:rsidRPr="00C74AE1" w:rsidRDefault="005F1028" w:rsidP="00404618">
      <w:pPr>
        <w:spacing w:before="100" w:beforeAutospacing="1"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5014056F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по данной программе, в контексте требований Федерального государственного образовательного стандарта начального общего образования, у младших школьников будут сформированы:</w:t>
      </w:r>
    </w:p>
    <w:p w14:paraId="2B2164B1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Личностные </w:t>
      </w:r>
    </w:p>
    <w:p w14:paraId="3B20AD52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 и приобретут:</w:t>
      </w:r>
    </w:p>
    <w:p w14:paraId="6FA60684" w14:textId="77777777" w:rsidR="005F1028" w:rsidRPr="00C74AE1" w:rsidRDefault="005F1028" w:rsidP="005F102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4F54ED17" w14:textId="77777777" w:rsidR="005F1028" w:rsidRPr="00C74AE1" w:rsidRDefault="005F1028" w:rsidP="005F102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14:paraId="08185E01" w14:textId="77777777" w:rsidR="005F1028" w:rsidRPr="00C74AE1" w:rsidRDefault="005F1028" w:rsidP="005F1028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14:paraId="29DB0D41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возможности для формирования:</w:t>
      </w:r>
    </w:p>
    <w:p w14:paraId="539835A1" w14:textId="77777777" w:rsidR="005F1028" w:rsidRPr="00C74AE1" w:rsidRDefault="005F1028" w:rsidP="005F1028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выраженной устойчивой учебно-познавательной мотивации учения;</w:t>
      </w:r>
    </w:p>
    <w:p w14:paraId="114E321D" w14:textId="77777777" w:rsidR="005F1028" w:rsidRPr="00C74AE1" w:rsidRDefault="005F1028" w:rsidP="005F1028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 в реализации основ гражданской идентичности личности в поступках и деятельности;</w:t>
      </w:r>
    </w:p>
    <w:p w14:paraId="7FE54717" w14:textId="77777777" w:rsidR="005F1028" w:rsidRPr="00C74AE1" w:rsidRDefault="005F1028" w:rsidP="005F1028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гражданской идентичности путем знакомства с героическим историческим прошлым России и переживания гордости и эмоциональной сопричастности подвигам и достижениям ее граждан;</w:t>
      </w:r>
    </w:p>
    <w:p w14:paraId="19E54547" w14:textId="77777777" w:rsidR="005F1028" w:rsidRPr="00C74AE1" w:rsidRDefault="005F1028" w:rsidP="005F1028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ценностей и на их основе эстетических критериев.</w:t>
      </w:r>
    </w:p>
    <w:p w14:paraId="0B9F7B74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Метапредметные</w:t>
      </w:r>
    </w:p>
    <w:p w14:paraId="004FCFA3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10DD4010" w14:textId="77777777" w:rsidR="005F1028" w:rsidRPr="00C74AE1" w:rsidRDefault="005F1028" w:rsidP="005F102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целью и условиями ее реализации; </w:t>
      </w:r>
    </w:p>
    <w:p w14:paraId="12EF60DC" w14:textId="77777777" w:rsidR="005F1028" w:rsidRPr="00C74AE1" w:rsidRDefault="005F1028" w:rsidP="005F102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учебные действия в материализованной, речевой и мыслительной форме; </w:t>
      </w:r>
    </w:p>
    <w:p w14:paraId="04639EDD" w14:textId="77777777" w:rsidR="005F1028" w:rsidRPr="00C74AE1" w:rsidRDefault="005F1028" w:rsidP="005F102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инициативу действия в межличностном сотрудничестве; </w:t>
      </w:r>
    </w:p>
    <w:p w14:paraId="7CD24021" w14:textId="77777777" w:rsidR="005F1028" w:rsidRPr="00C74AE1" w:rsidRDefault="005F1028" w:rsidP="005F102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целеполагания, планирования и регуляции своей деятельности;</w:t>
      </w:r>
    </w:p>
    <w:p w14:paraId="28F33F10" w14:textId="77777777" w:rsidR="005F1028" w:rsidRPr="00C74AE1" w:rsidRDefault="005F1028" w:rsidP="005F1028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учебные действия в материализованной, </w:t>
      </w:r>
      <w:proofErr w:type="spell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гипермедийной</w:t>
      </w:r>
      <w:proofErr w:type="spellEnd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форме.</w:t>
      </w:r>
    </w:p>
    <w:p w14:paraId="16C70548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6C226508" w14:textId="77777777" w:rsidR="005F1028" w:rsidRPr="00C74AE1" w:rsidRDefault="005F1028" w:rsidP="005F1028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уметь анализировать и синтезировать необходимую информацию; </w:t>
      </w:r>
    </w:p>
    <w:p w14:paraId="7E8AE7DA" w14:textId="77777777" w:rsidR="005F1028" w:rsidRPr="00C74AE1" w:rsidRDefault="005F1028" w:rsidP="005F1028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творческую активность и самостоятельность;</w:t>
      </w:r>
    </w:p>
    <w:p w14:paraId="31ED9174" w14:textId="77777777" w:rsidR="005F1028" w:rsidRPr="00C74AE1" w:rsidRDefault="005F1028" w:rsidP="005F1028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14:paraId="01F1E157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Познавательные </w:t>
      </w:r>
    </w:p>
    <w:p w14:paraId="375E840C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3FFC981A" w14:textId="77777777" w:rsidR="005F1028" w:rsidRPr="00C74AE1" w:rsidRDefault="005F1028" w:rsidP="005F1028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14:paraId="586402D2" w14:textId="77777777" w:rsidR="005F1028" w:rsidRPr="00C74AE1" w:rsidRDefault="005F1028" w:rsidP="005F1028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0FCD2947" w14:textId="77777777" w:rsidR="005F1028" w:rsidRPr="00C74AE1" w:rsidRDefault="005F1028" w:rsidP="005F1028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14:paraId="4CB54D5A" w14:textId="77777777" w:rsidR="005F1028" w:rsidRPr="00C74AE1" w:rsidRDefault="005F1028" w:rsidP="005F1028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14:paraId="62655740" w14:textId="77777777" w:rsidR="005F1028" w:rsidRPr="00C74AE1" w:rsidRDefault="005F1028" w:rsidP="005F1028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14:paraId="64D11F1E" w14:textId="77777777" w:rsidR="005F1028" w:rsidRPr="00C74AE1" w:rsidRDefault="005F1028" w:rsidP="005F1028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45A3BF2E" w14:textId="77777777" w:rsidR="005F1028" w:rsidRPr="00C74AE1" w:rsidRDefault="005F1028" w:rsidP="005F1028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аналогии.</w:t>
      </w:r>
    </w:p>
    <w:p w14:paraId="35EA1629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7061038D" w14:textId="77777777" w:rsidR="005F1028" w:rsidRPr="00C74AE1" w:rsidRDefault="005F1028" w:rsidP="005F1028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14:paraId="54D21E33" w14:textId="77777777" w:rsidR="005F1028" w:rsidRPr="00C74AE1" w:rsidRDefault="005F1028" w:rsidP="005F1028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1BDD6C9C" w14:textId="77777777" w:rsidR="005F1028" w:rsidRPr="00C74AE1" w:rsidRDefault="005F1028" w:rsidP="005F1028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логические рассуждения, включающие установление причинно-следственных связей.</w:t>
      </w:r>
    </w:p>
    <w:p w14:paraId="189C6D99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Коммуникативные</w:t>
      </w:r>
    </w:p>
    <w:p w14:paraId="442540A7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642E17BD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</w:r>
    </w:p>
    <w:p w14:paraId="57519C07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</w:t>
      </w:r>
    </w:p>
    <w:p w14:paraId="70DBA7BC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35BEC66B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14:paraId="72CEB8BB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7F91D12B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14:paraId="18126CEA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14:paraId="15E8FE17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14:paraId="26686ADC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речь для регуляции своего действия;</w:t>
      </w:r>
    </w:p>
    <w:p w14:paraId="0ED83DBC" w14:textId="77777777" w:rsidR="005F1028" w:rsidRPr="00C74AE1" w:rsidRDefault="005F1028" w:rsidP="005F1028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18C51789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5C24AC1F" w14:textId="77777777" w:rsidR="005F1028" w:rsidRPr="00C74AE1" w:rsidRDefault="005F1028" w:rsidP="005F102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монологической и диалогической формами речи; </w:t>
      </w:r>
    </w:p>
    <w:p w14:paraId="05EC1ACD" w14:textId="77777777" w:rsidR="005F1028" w:rsidRPr="00C74AE1" w:rsidRDefault="005F1028" w:rsidP="005F102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коллективной и организаторской деятельности;</w:t>
      </w:r>
    </w:p>
    <w:p w14:paraId="4DCCCF69" w14:textId="77777777" w:rsidR="005F1028" w:rsidRPr="00C74AE1" w:rsidRDefault="005F1028" w:rsidP="005F102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14:paraId="453DDE0A" w14:textId="77777777" w:rsidR="005F1028" w:rsidRPr="00C74AE1" w:rsidRDefault="005F1028" w:rsidP="005F102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14:paraId="717BF8E0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Предметные </w:t>
      </w:r>
    </w:p>
    <w:p w14:paraId="3C07A203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программы </w:t>
      </w: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учащиеся сформируется:</w:t>
      </w:r>
    </w:p>
    <w:p w14:paraId="0BDF11A7" w14:textId="77777777" w:rsidR="005F1028" w:rsidRPr="00C74AE1" w:rsidRDefault="005F1028" w:rsidP="005F1028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знаний о городе в работе с дополнительными источниками информации, в посещении музеев, театров, библиотек, учебных прогулках/экскурсиях, в исследовательской деятельности, в интервьюировании, в проведении социологических опросов;</w:t>
      </w:r>
    </w:p>
    <w:p w14:paraId="07B4EEDD" w14:textId="77777777" w:rsidR="005F1028" w:rsidRPr="00C74AE1" w:rsidRDefault="00404618" w:rsidP="005F1028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риобщение к культурному наследию города других горожан, одноклассников, родителей;</w:t>
      </w:r>
    </w:p>
    <w:p w14:paraId="433C5ACB" w14:textId="77777777" w:rsidR="005F1028" w:rsidRPr="00C74AE1" w:rsidRDefault="00404618" w:rsidP="005F1028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нтерес к знакомым городским названиям, праздникам, объектам (знакам, символам), желания «делать открытия» в привычной городской среде;</w:t>
      </w:r>
    </w:p>
    <w:p w14:paraId="7D73F4A9" w14:textId="77777777" w:rsidR="005F1028" w:rsidRPr="00C74AE1" w:rsidRDefault="00404618" w:rsidP="00404618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 уникальности, неповторимости Санкт-Петербурга – северного, одновременно морского и речного города;</w:t>
      </w:r>
    </w:p>
    <w:p w14:paraId="647DEC35" w14:textId="77777777" w:rsidR="005F1028" w:rsidRPr="00C74AE1" w:rsidRDefault="00404618" w:rsidP="00404618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</w:t>
      </w:r>
      <w:r w:rsidR="007C3653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к согражданам</w:t>
      </w:r>
      <w:r w:rsidR="005F1028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знаменитым петербуржцам.</w:t>
      </w:r>
    </w:p>
    <w:p w14:paraId="4DDB8DFC" w14:textId="77777777" w:rsidR="005F1028" w:rsidRPr="00C74AE1" w:rsidRDefault="005F1028" w:rsidP="005F102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14:paraId="7AE2E97D" w14:textId="77777777" w:rsidR="005F1028" w:rsidRPr="00C74AE1" w:rsidRDefault="005F1028" w:rsidP="005F1028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городе, памятниках наследия, пет</w:t>
      </w:r>
      <w:r w:rsidR="006F52B4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ербургских традициях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справочниках, научно-популярной литературе, интернете, на карте, в периодической печати;</w:t>
      </w:r>
    </w:p>
    <w:p w14:paraId="6E2464A8" w14:textId="77777777" w:rsidR="005F1028" w:rsidRPr="00C74AE1" w:rsidRDefault="005F1028" w:rsidP="00404618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картой, проводить ассоциации, обобщать, ориентироваться по карте-схеме Петербурга;</w:t>
      </w:r>
    </w:p>
    <w:p w14:paraId="053671CD" w14:textId="77777777" w:rsidR="005F1028" w:rsidRPr="00C74AE1" w:rsidRDefault="005F1028" w:rsidP="005F1028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из городской среды, памятника наследия, музейной экспозиции при непосредственном общении с ними, а также из семейных архивов, из общения с родственниками, знакомыми и незнакомыми петербуржцами;</w:t>
      </w:r>
    </w:p>
    <w:p w14:paraId="14B88730" w14:textId="77777777" w:rsidR="005F1028" w:rsidRPr="00C74AE1" w:rsidRDefault="005F1028" w:rsidP="005F1028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по карте города и в городском пространстве;</w:t>
      </w:r>
    </w:p>
    <w:p w14:paraId="0626FB62" w14:textId="77777777" w:rsidR="005F1028" w:rsidRPr="00C74AE1" w:rsidRDefault="005F1028" w:rsidP="005F1028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6F52B4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«мой город», «культура»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, «город – феномен культуры», «облик города», «образ города» и использовать эти понятия.</w:t>
      </w:r>
    </w:p>
    <w:p w14:paraId="208681E5" w14:textId="77777777" w:rsidR="00B56201" w:rsidRPr="00C74AE1" w:rsidRDefault="00B56201" w:rsidP="00B5620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Требования к уровню подготовки учащихся</w:t>
      </w:r>
    </w:p>
    <w:p w14:paraId="6331F6DF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грамотно произносить, писать и использовать </w:t>
      </w:r>
      <w:r w:rsidRPr="00C74A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термины и понятия</w:t>
      </w: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обозначенные в программе;</w:t>
      </w:r>
    </w:p>
    <w:p w14:paraId="0ED8AA32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перечислять петербургские музеи, в коллекциях которых хранятся подлинные памятники всемирного культурного; </w:t>
      </w:r>
    </w:p>
    <w:p w14:paraId="29060A32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-называть конкретные экспонаты и городские объекты (соответственно программе); </w:t>
      </w:r>
    </w:p>
    <w:p w14:paraId="67C1E552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-узнавать их по изображению; </w:t>
      </w:r>
    </w:p>
    <w:p w14:paraId="14876DBB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памятниках культурного наследия мира и Петербурга (в соответствии с памяткой, имеющейся в учебнике, предложенной учителем); </w:t>
      </w:r>
      <w:r w:rsidRPr="00C74A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их историко-культурную значимость</w:t>
      </w: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2A896AD6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перечислять петербургские традиции, «пришедшие» в современную жизнь из далекого прошлого (соответственно программе); </w:t>
      </w:r>
    </w:p>
    <w:p w14:paraId="74D46DA7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об </w:t>
      </w:r>
      <w:r w:rsidRPr="00C74A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уникальных традициях всемирного и петербургского культурного наследия</w:t>
      </w:r>
      <w:r w:rsidRPr="00C74A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47F9EAD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называть </w:t>
      </w:r>
      <w:r w:rsidRPr="00C74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фамилии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создателей памятников петербургского наследия; </w:t>
      </w:r>
    </w:p>
    <w:p w14:paraId="7EF701D3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фамилию и конкретный памятник;</w:t>
      </w:r>
    </w:p>
    <w:p w14:paraId="650DF795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рассказывать о вкладе конкретного человека в формирование петербургского наследия;</w:t>
      </w:r>
    </w:p>
    <w:p w14:paraId="63DFF9C0" w14:textId="77777777" w:rsidR="00B56201" w:rsidRPr="00C74AE1" w:rsidRDefault="00B56201" w:rsidP="00B5620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разъяснять причины появления подлинных и стилизованных памятников, а также причины их сохранения.</w:t>
      </w:r>
    </w:p>
    <w:p w14:paraId="227D26CC" w14:textId="77777777" w:rsidR="0083195F" w:rsidRPr="00C74AE1" w:rsidRDefault="0083195F" w:rsidP="0083195F">
      <w:pPr>
        <w:spacing w:before="100" w:beforeAutospacing="1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программного содержания используются следующие учебники и учебные пособия:</w:t>
      </w:r>
    </w:p>
    <w:p w14:paraId="3646371A" w14:textId="77777777" w:rsidR="0083195F" w:rsidRPr="00C74AE1" w:rsidRDefault="0083195F" w:rsidP="0083195F">
      <w:pPr>
        <w:numPr>
          <w:ilvl w:val="0"/>
          <w:numId w:val="5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Ермолаева </w:t>
      </w:r>
      <w:proofErr w:type="gram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Л.К..</w:t>
      </w:r>
      <w:proofErr w:type="gramEnd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Лебедева И.М. Чудесный город: Петербургская </w:t>
      </w:r>
      <w:r w:rsidR="00DD2625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тетрадь. -</w:t>
      </w: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</w:t>
      </w:r>
      <w:r w:rsidR="00DD2625"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СМИО Пресс </w:t>
      </w:r>
    </w:p>
    <w:p w14:paraId="3EBCB5DD" w14:textId="77777777" w:rsidR="0083195F" w:rsidRPr="00C74AE1" w:rsidRDefault="0083195F" w:rsidP="0083195F">
      <w:pPr>
        <w:numPr>
          <w:ilvl w:val="0"/>
          <w:numId w:val="5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Е.В. Санкт-Петербург. Пособие по истории города с вопросами и заданиями.-СПб.: Учитель и ученик: КОРОНА принт</w:t>
      </w:r>
    </w:p>
    <w:p w14:paraId="6899BBD2" w14:textId="77777777" w:rsidR="0083195F" w:rsidRPr="00C74AE1" w:rsidRDefault="0083195F" w:rsidP="0083195F">
      <w:pPr>
        <w:numPr>
          <w:ilvl w:val="0"/>
          <w:numId w:val="5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Никонова Е.А. Первые прогулки по Петербургу. Учебное пособие. СПб.: ИД "Паритет"</w:t>
      </w:r>
    </w:p>
    <w:p w14:paraId="6CC74DA4" w14:textId="77777777" w:rsidR="0083195F" w:rsidRPr="00C74AE1" w:rsidRDefault="0083195F" w:rsidP="0083195F">
      <w:pPr>
        <w:numPr>
          <w:ilvl w:val="0"/>
          <w:numId w:val="5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Е.В. Санкт-Петербург: Программно-методические материалы.- СПб. КОРОНА принт</w:t>
      </w:r>
    </w:p>
    <w:p w14:paraId="34FA6B10" w14:textId="77777777" w:rsidR="00DD70EB" w:rsidRPr="00C74AE1" w:rsidRDefault="0083195F" w:rsidP="00DD2625">
      <w:pPr>
        <w:numPr>
          <w:ilvl w:val="0"/>
          <w:numId w:val="57"/>
        </w:num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Ефимовский Е.С. Петербург в загадках.- СПб.: ЗАО " </w:t>
      </w:r>
      <w:proofErr w:type="spellStart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Норинт</w:t>
      </w:r>
      <w:proofErr w:type="spellEnd"/>
      <w:r w:rsidRP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14:paraId="05EA209B" w14:textId="77777777" w:rsidR="00C74AE1" w:rsidRPr="00C74AE1" w:rsidRDefault="00C74AE1" w:rsidP="00C74AE1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17AFB" w14:textId="77777777" w:rsidR="00C74AE1" w:rsidRPr="00C74AE1" w:rsidRDefault="00C74AE1" w:rsidP="00C74AE1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7AA27" w14:textId="77777777" w:rsidR="00C74AE1" w:rsidRPr="00C74AE1" w:rsidRDefault="00C74AE1" w:rsidP="00C74AE1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77223" w14:textId="77777777" w:rsidR="005F1028" w:rsidRPr="00C74AE1" w:rsidRDefault="005F1028" w:rsidP="00C74AE1">
      <w:pPr>
        <w:spacing w:before="274" w:after="274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– тематическое планирование.</w:t>
      </w:r>
      <w:r w:rsidR="00C7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2B4"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«История и культура Санкт-</w:t>
      </w:r>
      <w:r w:rsidR="006F314C"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6F52B4"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етербурга</w:t>
      </w:r>
      <w:r w:rsidR="002A0C2E"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юный экскурсовод (в рамках ранней профориентации)</w:t>
      </w: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B76A1"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 (1 ч в нед</w:t>
      </w:r>
      <w:r w:rsidR="00BB76A1"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елю</w:t>
      </w:r>
      <w:r w:rsidRPr="00C74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/34 ч в год)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"/>
        <w:gridCol w:w="5890"/>
        <w:gridCol w:w="902"/>
        <w:gridCol w:w="919"/>
        <w:gridCol w:w="1103"/>
      </w:tblGrid>
      <w:tr w:rsidR="00710471" w:rsidRPr="00C74AE1" w14:paraId="080474DC" w14:textId="77777777" w:rsidTr="00710471">
        <w:trPr>
          <w:trHeight w:val="1005"/>
        </w:trPr>
        <w:tc>
          <w:tcPr>
            <w:tcW w:w="534" w:type="dxa"/>
            <w:hideMark/>
          </w:tcPr>
          <w:p w14:paraId="23827CA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094" w:type="dxa"/>
            <w:hideMark/>
          </w:tcPr>
          <w:p w14:paraId="5FF43D7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06" w:type="dxa"/>
            <w:hideMark/>
          </w:tcPr>
          <w:p w14:paraId="37E7370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 – во часов</w:t>
            </w:r>
          </w:p>
        </w:tc>
        <w:tc>
          <w:tcPr>
            <w:tcW w:w="922" w:type="dxa"/>
            <w:hideMark/>
          </w:tcPr>
          <w:p w14:paraId="3C35F85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15" w:type="dxa"/>
            <w:hideMark/>
          </w:tcPr>
          <w:p w14:paraId="7D85907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710471" w:rsidRPr="00C74AE1" w14:paraId="23A1C6B8" w14:textId="77777777" w:rsidTr="00710471">
        <w:trPr>
          <w:trHeight w:val="345"/>
        </w:trPr>
        <w:tc>
          <w:tcPr>
            <w:tcW w:w="534" w:type="dxa"/>
            <w:hideMark/>
          </w:tcPr>
          <w:p w14:paraId="2E03DBF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094" w:type="dxa"/>
            <w:hideMark/>
          </w:tcPr>
          <w:p w14:paraId="651B37FF" w14:textId="77777777" w:rsidR="00710471" w:rsidRPr="00C74AE1" w:rsidRDefault="007C28FB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 экскурсовод.  </w:t>
            </w:r>
            <w:r w:rsidR="00710471"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Жители невских берегов</w:t>
            </w:r>
          </w:p>
        </w:tc>
        <w:tc>
          <w:tcPr>
            <w:tcW w:w="906" w:type="dxa"/>
            <w:hideMark/>
          </w:tcPr>
          <w:p w14:paraId="60402F9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196E9AA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33000F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BC95C64" w14:textId="77777777" w:rsidTr="00710471">
        <w:trPr>
          <w:trHeight w:val="345"/>
        </w:trPr>
        <w:tc>
          <w:tcPr>
            <w:tcW w:w="534" w:type="dxa"/>
            <w:hideMark/>
          </w:tcPr>
          <w:p w14:paraId="1051432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4" w:type="dxa"/>
            <w:hideMark/>
          </w:tcPr>
          <w:p w14:paraId="188A25D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приневских земель</w:t>
            </w:r>
          </w:p>
        </w:tc>
        <w:tc>
          <w:tcPr>
            <w:tcW w:w="906" w:type="dxa"/>
            <w:hideMark/>
          </w:tcPr>
          <w:p w14:paraId="06DB119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1D3F595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225396B5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3923E598" w14:textId="77777777" w:rsidTr="00710471">
        <w:trPr>
          <w:trHeight w:val="345"/>
        </w:trPr>
        <w:tc>
          <w:tcPr>
            <w:tcW w:w="534" w:type="dxa"/>
            <w:hideMark/>
          </w:tcPr>
          <w:p w14:paraId="76EA62D5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4" w:type="dxa"/>
            <w:hideMark/>
          </w:tcPr>
          <w:p w14:paraId="18DE84F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Невские крепости. Кронштадт</w:t>
            </w:r>
          </w:p>
        </w:tc>
        <w:tc>
          <w:tcPr>
            <w:tcW w:w="906" w:type="dxa"/>
            <w:hideMark/>
          </w:tcPr>
          <w:p w14:paraId="2BA077E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4625009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149527C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4B3F244" w14:textId="77777777" w:rsidTr="00710471">
        <w:trPr>
          <w:trHeight w:val="345"/>
        </w:trPr>
        <w:tc>
          <w:tcPr>
            <w:tcW w:w="534" w:type="dxa"/>
            <w:hideMark/>
          </w:tcPr>
          <w:p w14:paraId="312BCC1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4" w:type="dxa"/>
            <w:hideMark/>
          </w:tcPr>
          <w:p w14:paraId="7840657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Петропавловская крепость</w:t>
            </w:r>
            <w:r w:rsidR="007C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Заочная экскурсия.</w:t>
            </w:r>
          </w:p>
        </w:tc>
        <w:tc>
          <w:tcPr>
            <w:tcW w:w="906" w:type="dxa"/>
            <w:hideMark/>
          </w:tcPr>
          <w:p w14:paraId="5981766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56A7FDB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05BE684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471587AC" w14:textId="77777777" w:rsidTr="00710471">
        <w:trPr>
          <w:trHeight w:val="345"/>
        </w:trPr>
        <w:tc>
          <w:tcPr>
            <w:tcW w:w="534" w:type="dxa"/>
            <w:hideMark/>
          </w:tcPr>
          <w:p w14:paraId="3661FF8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4" w:type="dxa"/>
            <w:hideMark/>
          </w:tcPr>
          <w:p w14:paraId="6895D74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Петропавловский собор</w:t>
            </w:r>
          </w:p>
        </w:tc>
        <w:tc>
          <w:tcPr>
            <w:tcW w:w="906" w:type="dxa"/>
            <w:hideMark/>
          </w:tcPr>
          <w:p w14:paraId="5771BAA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41137BE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23852CD4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0DC7F018" w14:textId="77777777" w:rsidTr="00710471">
        <w:trPr>
          <w:trHeight w:val="345"/>
        </w:trPr>
        <w:tc>
          <w:tcPr>
            <w:tcW w:w="534" w:type="dxa"/>
            <w:hideMark/>
          </w:tcPr>
          <w:p w14:paraId="2002B65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4" w:type="dxa"/>
            <w:hideMark/>
          </w:tcPr>
          <w:p w14:paraId="2319EDD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 Петра Первого. Троицкая площадь</w:t>
            </w:r>
          </w:p>
        </w:tc>
        <w:tc>
          <w:tcPr>
            <w:tcW w:w="906" w:type="dxa"/>
            <w:hideMark/>
          </w:tcPr>
          <w:p w14:paraId="34C525F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0A4E7A0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7FAC3DB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53643E4" w14:textId="77777777" w:rsidTr="00710471">
        <w:trPr>
          <w:trHeight w:val="345"/>
        </w:trPr>
        <w:tc>
          <w:tcPr>
            <w:tcW w:w="534" w:type="dxa"/>
            <w:hideMark/>
          </w:tcPr>
          <w:p w14:paraId="4A528A2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4" w:type="dxa"/>
            <w:hideMark/>
          </w:tcPr>
          <w:p w14:paraId="5B8A03C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 Петра Первого. Троицкая площадь</w:t>
            </w:r>
          </w:p>
        </w:tc>
        <w:tc>
          <w:tcPr>
            <w:tcW w:w="906" w:type="dxa"/>
            <w:hideMark/>
          </w:tcPr>
          <w:p w14:paraId="58BFE9C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5578FE4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1DC04C2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B3BC8F4" w14:textId="77777777" w:rsidTr="00710471">
        <w:trPr>
          <w:trHeight w:val="345"/>
        </w:trPr>
        <w:tc>
          <w:tcPr>
            <w:tcW w:w="534" w:type="dxa"/>
            <w:hideMark/>
          </w:tcPr>
          <w:p w14:paraId="3DD765D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4" w:type="dxa"/>
            <w:hideMark/>
          </w:tcPr>
          <w:p w14:paraId="0B6B6F4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 барокко.</w:t>
            </w:r>
            <w:r w:rsidR="00C74AE1"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Меньшиковский</w:t>
            </w:r>
            <w:proofErr w:type="spellEnd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дворец</w:t>
            </w:r>
          </w:p>
        </w:tc>
        <w:tc>
          <w:tcPr>
            <w:tcW w:w="906" w:type="dxa"/>
            <w:hideMark/>
          </w:tcPr>
          <w:p w14:paraId="3398E62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0BC1A36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1EA6ACB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3B4B22BD" w14:textId="77777777" w:rsidTr="00710471">
        <w:trPr>
          <w:trHeight w:val="345"/>
        </w:trPr>
        <w:tc>
          <w:tcPr>
            <w:tcW w:w="534" w:type="dxa"/>
            <w:hideMark/>
          </w:tcPr>
          <w:p w14:paraId="3F9943D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4" w:type="dxa"/>
            <w:hideMark/>
          </w:tcPr>
          <w:p w14:paraId="75CD154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 барокко.</w:t>
            </w:r>
            <w:r w:rsidR="00C74AE1"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Меньшиковский</w:t>
            </w:r>
            <w:proofErr w:type="spellEnd"/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дворец</w:t>
            </w:r>
          </w:p>
        </w:tc>
        <w:tc>
          <w:tcPr>
            <w:tcW w:w="906" w:type="dxa"/>
            <w:hideMark/>
          </w:tcPr>
          <w:p w14:paraId="57B6342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03FAF990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E44AA6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41625599" w14:textId="77777777" w:rsidTr="00710471">
        <w:trPr>
          <w:trHeight w:val="345"/>
        </w:trPr>
        <w:tc>
          <w:tcPr>
            <w:tcW w:w="534" w:type="dxa"/>
            <w:hideMark/>
          </w:tcPr>
          <w:p w14:paraId="4C80924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4" w:type="dxa"/>
            <w:hideMark/>
          </w:tcPr>
          <w:p w14:paraId="7B77F9D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Ассамблеи и гулянья в эпоху Петра Первого</w:t>
            </w:r>
          </w:p>
        </w:tc>
        <w:tc>
          <w:tcPr>
            <w:tcW w:w="906" w:type="dxa"/>
            <w:hideMark/>
          </w:tcPr>
          <w:p w14:paraId="44B99835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1F110C1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6C0971D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01A3F13E" w14:textId="77777777" w:rsidTr="00710471">
        <w:trPr>
          <w:trHeight w:val="345"/>
        </w:trPr>
        <w:tc>
          <w:tcPr>
            <w:tcW w:w="534" w:type="dxa"/>
            <w:hideMark/>
          </w:tcPr>
          <w:p w14:paraId="747AA37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4" w:type="dxa"/>
            <w:hideMark/>
          </w:tcPr>
          <w:p w14:paraId="1FDE517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Ассамблеи и гулянья в эпоху Петра Первого</w:t>
            </w:r>
          </w:p>
        </w:tc>
        <w:tc>
          <w:tcPr>
            <w:tcW w:w="906" w:type="dxa"/>
            <w:hideMark/>
          </w:tcPr>
          <w:p w14:paraId="2EE738E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777E385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043BC84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55A9A5A" w14:textId="77777777" w:rsidTr="00710471">
        <w:trPr>
          <w:trHeight w:val="345"/>
        </w:trPr>
        <w:tc>
          <w:tcPr>
            <w:tcW w:w="534" w:type="dxa"/>
            <w:hideMark/>
          </w:tcPr>
          <w:p w14:paraId="096A907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94" w:type="dxa"/>
            <w:hideMark/>
          </w:tcPr>
          <w:p w14:paraId="5835273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Корабли в петровском Петербурге. Адмиралтейство</w:t>
            </w:r>
          </w:p>
        </w:tc>
        <w:tc>
          <w:tcPr>
            <w:tcW w:w="906" w:type="dxa"/>
            <w:hideMark/>
          </w:tcPr>
          <w:p w14:paraId="0A2EED6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45560D8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115141E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76DDA1B" w14:textId="77777777" w:rsidTr="00710471">
        <w:trPr>
          <w:trHeight w:val="345"/>
        </w:trPr>
        <w:tc>
          <w:tcPr>
            <w:tcW w:w="534" w:type="dxa"/>
            <w:hideMark/>
          </w:tcPr>
          <w:p w14:paraId="2FE06190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94" w:type="dxa"/>
            <w:hideMark/>
          </w:tcPr>
          <w:p w14:paraId="4E0B965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Корабли в петровском Петербурге. Адмиралтейство</w:t>
            </w:r>
          </w:p>
        </w:tc>
        <w:tc>
          <w:tcPr>
            <w:tcW w:w="906" w:type="dxa"/>
            <w:hideMark/>
          </w:tcPr>
          <w:p w14:paraId="2D92ACC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6EFBBBE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A63F2F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413FDDF4" w14:textId="77777777" w:rsidTr="00710471">
        <w:trPr>
          <w:trHeight w:val="345"/>
        </w:trPr>
        <w:tc>
          <w:tcPr>
            <w:tcW w:w="534" w:type="dxa"/>
            <w:hideMark/>
          </w:tcPr>
          <w:p w14:paraId="4C5523D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94" w:type="dxa"/>
            <w:hideMark/>
          </w:tcPr>
          <w:p w14:paraId="794D980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Александро-Невская лавра</w:t>
            </w:r>
          </w:p>
        </w:tc>
        <w:tc>
          <w:tcPr>
            <w:tcW w:w="906" w:type="dxa"/>
            <w:hideMark/>
          </w:tcPr>
          <w:p w14:paraId="30CED82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0A4646D4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517E884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3CAE34AB" w14:textId="77777777" w:rsidTr="00710471">
        <w:trPr>
          <w:trHeight w:val="345"/>
        </w:trPr>
        <w:tc>
          <w:tcPr>
            <w:tcW w:w="534" w:type="dxa"/>
            <w:hideMark/>
          </w:tcPr>
          <w:p w14:paraId="4A32B6D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94" w:type="dxa"/>
            <w:hideMark/>
          </w:tcPr>
          <w:p w14:paraId="169DA18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Невский проспект</w:t>
            </w:r>
            <w:r w:rsidR="007C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Подготовка экскурсии.</w:t>
            </w:r>
          </w:p>
        </w:tc>
        <w:tc>
          <w:tcPr>
            <w:tcW w:w="906" w:type="dxa"/>
            <w:hideMark/>
          </w:tcPr>
          <w:p w14:paraId="384AE48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2C2DEE2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79152EB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838FFBE" w14:textId="77777777" w:rsidTr="00710471">
        <w:trPr>
          <w:trHeight w:val="345"/>
        </w:trPr>
        <w:tc>
          <w:tcPr>
            <w:tcW w:w="534" w:type="dxa"/>
            <w:hideMark/>
          </w:tcPr>
          <w:p w14:paraId="0227464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94" w:type="dxa"/>
            <w:hideMark/>
          </w:tcPr>
          <w:p w14:paraId="37C020E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Невский проспект</w:t>
            </w:r>
            <w:r w:rsidR="007C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Экскурсия.</w:t>
            </w:r>
          </w:p>
        </w:tc>
        <w:tc>
          <w:tcPr>
            <w:tcW w:w="906" w:type="dxa"/>
            <w:hideMark/>
          </w:tcPr>
          <w:p w14:paraId="60BB3B9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09E9585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57EE9E3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34397D95" w14:textId="77777777" w:rsidTr="00710471">
        <w:trPr>
          <w:trHeight w:val="345"/>
        </w:trPr>
        <w:tc>
          <w:tcPr>
            <w:tcW w:w="534" w:type="dxa"/>
            <w:hideMark/>
          </w:tcPr>
          <w:p w14:paraId="3DB812B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94" w:type="dxa"/>
            <w:hideMark/>
          </w:tcPr>
          <w:p w14:paraId="59B29F2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Царский двор и правление Анны Иоанновны</w:t>
            </w:r>
          </w:p>
        </w:tc>
        <w:tc>
          <w:tcPr>
            <w:tcW w:w="906" w:type="dxa"/>
            <w:hideMark/>
          </w:tcPr>
          <w:p w14:paraId="3491004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39C54EF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6173D82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3DD47E71" w14:textId="77777777" w:rsidTr="00710471">
        <w:trPr>
          <w:trHeight w:val="345"/>
        </w:trPr>
        <w:tc>
          <w:tcPr>
            <w:tcW w:w="534" w:type="dxa"/>
            <w:hideMark/>
          </w:tcPr>
          <w:p w14:paraId="1C93964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94" w:type="dxa"/>
            <w:hideMark/>
          </w:tcPr>
          <w:p w14:paraId="64F99AE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Царский двор и правление Анны Иоанновны</w:t>
            </w:r>
          </w:p>
        </w:tc>
        <w:tc>
          <w:tcPr>
            <w:tcW w:w="906" w:type="dxa"/>
            <w:hideMark/>
          </w:tcPr>
          <w:p w14:paraId="56B9749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23BA1C9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35E8C4D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603A7156" w14:textId="77777777" w:rsidTr="00710471">
        <w:trPr>
          <w:trHeight w:val="345"/>
        </w:trPr>
        <w:tc>
          <w:tcPr>
            <w:tcW w:w="534" w:type="dxa"/>
            <w:hideMark/>
          </w:tcPr>
          <w:p w14:paraId="1C038514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94" w:type="dxa"/>
            <w:hideMark/>
          </w:tcPr>
          <w:p w14:paraId="4E15037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Зимних дворцов. Русское барокко</w:t>
            </w:r>
          </w:p>
        </w:tc>
        <w:tc>
          <w:tcPr>
            <w:tcW w:w="906" w:type="dxa"/>
            <w:hideMark/>
          </w:tcPr>
          <w:p w14:paraId="1731E23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6FC01B7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37EB7D80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43D1C9BE" w14:textId="77777777" w:rsidTr="00710471">
        <w:trPr>
          <w:trHeight w:val="345"/>
        </w:trPr>
        <w:tc>
          <w:tcPr>
            <w:tcW w:w="534" w:type="dxa"/>
            <w:hideMark/>
          </w:tcPr>
          <w:p w14:paraId="3D1AE84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94" w:type="dxa"/>
            <w:hideMark/>
          </w:tcPr>
          <w:p w14:paraId="4C4DC52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Зимних дворцов. Русское барокко</w:t>
            </w:r>
          </w:p>
        </w:tc>
        <w:tc>
          <w:tcPr>
            <w:tcW w:w="906" w:type="dxa"/>
            <w:hideMark/>
          </w:tcPr>
          <w:p w14:paraId="5E926A4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3204D7B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7ED4C68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E844D26" w14:textId="77777777" w:rsidTr="00710471">
        <w:trPr>
          <w:trHeight w:val="345"/>
        </w:trPr>
        <w:tc>
          <w:tcPr>
            <w:tcW w:w="534" w:type="dxa"/>
            <w:hideMark/>
          </w:tcPr>
          <w:p w14:paraId="6235529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94" w:type="dxa"/>
            <w:hideMark/>
          </w:tcPr>
          <w:p w14:paraId="32AF540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учили детей в Петербурге 18 века</w:t>
            </w:r>
          </w:p>
        </w:tc>
        <w:tc>
          <w:tcPr>
            <w:tcW w:w="906" w:type="dxa"/>
            <w:hideMark/>
          </w:tcPr>
          <w:p w14:paraId="0B36BE0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4E25ACB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1660114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18ED3874" w14:textId="77777777" w:rsidTr="00710471">
        <w:trPr>
          <w:trHeight w:val="345"/>
        </w:trPr>
        <w:tc>
          <w:tcPr>
            <w:tcW w:w="534" w:type="dxa"/>
            <w:hideMark/>
          </w:tcPr>
          <w:p w14:paraId="3490A204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94" w:type="dxa"/>
            <w:hideMark/>
          </w:tcPr>
          <w:p w14:paraId="2BA44CF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учили детей в Петербурге 18 века</w:t>
            </w:r>
          </w:p>
        </w:tc>
        <w:tc>
          <w:tcPr>
            <w:tcW w:w="906" w:type="dxa"/>
            <w:hideMark/>
          </w:tcPr>
          <w:p w14:paraId="592A886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4FC0F43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3865154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1D1FCB93" w14:textId="77777777" w:rsidTr="00710471">
        <w:trPr>
          <w:trHeight w:val="345"/>
        </w:trPr>
        <w:tc>
          <w:tcPr>
            <w:tcW w:w="534" w:type="dxa"/>
            <w:hideMark/>
          </w:tcPr>
          <w:p w14:paraId="5F9B8BD0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94" w:type="dxa"/>
            <w:hideMark/>
          </w:tcPr>
          <w:p w14:paraId="6D4F83F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 дворян и народные гулянья в Петербурге 18-19 веков</w:t>
            </w:r>
          </w:p>
        </w:tc>
        <w:tc>
          <w:tcPr>
            <w:tcW w:w="906" w:type="dxa"/>
            <w:hideMark/>
          </w:tcPr>
          <w:p w14:paraId="1E85F5D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1436116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79466864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368EF4D8" w14:textId="77777777" w:rsidTr="00710471">
        <w:trPr>
          <w:trHeight w:val="345"/>
        </w:trPr>
        <w:tc>
          <w:tcPr>
            <w:tcW w:w="534" w:type="dxa"/>
            <w:hideMark/>
          </w:tcPr>
          <w:p w14:paraId="67D19AF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094" w:type="dxa"/>
            <w:hideMark/>
          </w:tcPr>
          <w:p w14:paraId="6F34053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Развлечения дворян и народные гулянья в Петербурге 18-19 веков</w:t>
            </w:r>
          </w:p>
        </w:tc>
        <w:tc>
          <w:tcPr>
            <w:tcW w:w="906" w:type="dxa"/>
            <w:hideMark/>
          </w:tcPr>
          <w:p w14:paraId="39BA2F35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36B1DEB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60B90F5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488DBFC5" w14:textId="77777777" w:rsidTr="00710471">
        <w:trPr>
          <w:trHeight w:val="345"/>
        </w:trPr>
        <w:tc>
          <w:tcPr>
            <w:tcW w:w="534" w:type="dxa"/>
            <w:hideMark/>
          </w:tcPr>
          <w:p w14:paraId="2553D3B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94" w:type="dxa"/>
            <w:hideMark/>
          </w:tcPr>
          <w:p w14:paraId="1BED033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 замок Павла Первого</w:t>
            </w:r>
          </w:p>
        </w:tc>
        <w:tc>
          <w:tcPr>
            <w:tcW w:w="906" w:type="dxa"/>
            <w:hideMark/>
          </w:tcPr>
          <w:p w14:paraId="6EA2487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62C339D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768E34D5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04B9467B" w14:textId="77777777" w:rsidTr="00710471">
        <w:trPr>
          <w:trHeight w:val="345"/>
        </w:trPr>
        <w:tc>
          <w:tcPr>
            <w:tcW w:w="534" w:type="dxa"/>
            <w:hideMark/>
          </w:tcPr>
          <w:p w14:paraId="0102D41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94" w:type="dxa"/>
            <w:hideMark/>
          </w:tcPr>
          <w:p w14:paraId="648F42E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 замок Павла Первого</w:t>
            </w:r>
          </w:p>
        </w:tc>
        <w:tc>
          <w:tcPr>
            <w:tcW w:w="906" w:type="dxa"/>
            <w:hideMark/>
          </w:tcPr>
          <w:p w14:paraId="670796B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292E42F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6ECB34E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3DA5B53B" w14:textId="77777777" w:rsidTr="00710471">
        <w:trPr>
          <w:trHeight w:val="345"/>
        </w:trPr>
        <w:tc>
          <w:tcPr>
            <w:tcW w:w="534" w:type="dxa"/>
            <w:hideMark/>
          </w:tcPr>
          <w:p w14:paraId="52D197F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94" w:type="dxa"/>
            <w:hideMark/>
          </w:tcPr>
          <w:p w14:paraId="4DBF391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пожаров и наводнений в Петербурге</w:t>
            </w:r>
          </w:p>
        </w:tc>
        <w:tc>
          <w:tcPr>
            <w:tcW w:w="906" w:type="dxa"/>
            <w:hideMark/>
          </w:tcPr>
          <w:p w14:paraId="3BFF06B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41B0A97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3162FD8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2740972A" w14:textId="77777777" w:rsidTr="00710471">
        <w:trPr>
          <w:trHeight w:val="345"/>
        </w:trPr>
        <w:tc>
          <w:tcPr>
            <w:tcW w:w="534" w:type="dxa"/>
            <w:hideMark/>
          </w:tcPr>
          <w:p w14:paraId="19267C5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94" w:type="dxa"/>
            <w:hideMark/>
          </w:tcPr>
          <w:p w14:paraId="747BE7C5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истории пожаров и наводнений в Петербурге</w:t>
            </w:r>
          </w:p>
        </w:tc>
        <w:tc>
          <w:tcPr>
            <w:tcW w:w="906" w:type="dxa"/>
            <w:hideMark/>
          </w:tcPr>
          <w:p w14:paraId="5077612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0ED82237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14A55F2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13F8B9BF" w14:textId="77777777" w:rsidTr="00710471">
        <w:trPr>
          <w:trHeight w:val="345"/>
        </w:trPr>
        <w:tc>
          <w:tcPr>
            <w:tcW w:w="534" w:type="dxa"/>
            <w:hideMark/>
          </w:tcPr>
          <w:p w14:paraId="73F3F5FB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94" w:type="dxa"/>
            <w:hideMark/>
          </w:tcPr>
          <w:p w14:paraId="7130823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Триумфальные арки Петербурга</w:t>
            </w:r>
          </w:p>
        </w:tc>
        <w:tc>
          <w:tcPr>
            <w:tcW w:w="906" w:type="dxa"/>
            <w:hideMark/>
          </w:tcPr>
          <w:p w14:paraId="6D003E56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3D6458A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DAA292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21D8495F" w14:textId="77777777" w:rsidTr="00710471">
        <w:trPr>
          <w:trHeight w:val="345"/>
        </w:trPr>
        <w:tc>
          <w:tcPr>
            <w:tcW w:w="534" w:type="dxa"/>
            <w:hideMark/>
          </w:tcPr>
          <w:p w14:paraId="47FA974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94" w:type="dxa"/>
            <w:hideMark/>
          </w:tcPr>
          <w:p w14:paraId="738B2050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Классицизм. Ансамбли зодчего Росси</w:t>
            </w:r>
          </w:p>
        </w:tc>
        <w:tc>
          <w:tcPr>
            <w:tcW w:w="906" w:type="dxa"/>
            <w:hideMark/>
          </w:tcPr>
          <w:p w14:paraId="3B6397D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76C614C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2817530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440030C7" w14:textId="77777777" w:rsidTr="00710471">
        <w:trPr>
          <w:trHeight w:val="345"/>
        </w:trPr>
        <w:tc>
          <w:tcPr>
            <w:tcW w:w="534" w:type="dxa"/>
            <w:hideMark/>
          </w:tcPr>
          <w:p w14:paraId="01838C9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94" w:type="dxa"/>
            <w:hideMark/>
          </w:tcPr>
          <w:p w14:paraId="2EB556D9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Классицизм. Ансамбли зодчего Росси</w:t>
            </w:r>
          </w:p>
        </w:tc>
        <w:tc>
          <w:tcPr>
            <w:tcW w:w="906" w:type="dxa"/>
            <w:hideMark/>
          </w:tcPr>
          <w:p w14:paraId="7DD17C13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6891E7E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07AD9BE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8B0CF48" w14:textId="77777777" w:rsidTr="00710471">
        <w:trPr>
          <w:trHeight w:val="345"/>
        </w:trPr>
        <w:tc>
          <w:tcPr>
            <w:tcW w:w="534" w:type="dxa"/>
            <w:hideMark/>
          </w:tcPr>
          <w:p w14:paraId="565C2B91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94" w:type="dxa"/>
            <w:hideMark/>
          </w:tcPr>
          <w:p w14:paraId="29003B6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задания. Викторина. Итоговое занятие</w:t>
            </w:r>
          </w:p>
        </w:tc>
        <w:tc>
          <w:tcPr>
            <w:tcW w:w="906" w:type="dxa"/>
            <w:hideMark/>
          </w:tcPr>
          <w:p w14:paraId="08F2F30D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6B62E20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4B86427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6025D9A5" w14:textId="77777777" w:rsidTr="00710471">
        <w:trPr>
          <w:trHeight w:val="345"/>
        </w:trPr>
        <w:tc>
          <w:tcPr>
            <w:tcW w:w="534" w:type="dxa"/>
            <w:hideMark/>
          </w:tcPr>
          <w:p w14:paraId="320CE74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094" w:type="dxa"/>
            <w:hideMark/>
          </w:tcPr>
          <w:p w14:paraId="34108A3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C28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рофессия экскурсовод сегодня.</w:t>
            </w:r>
          </w:p>
        </w:tc>
        <w:tc>
          <w:tcPr>
            <w:tcW w:w="906" w:type="dxa"/>
            <w:hideMark/>
          </w:tcPr>
          <w:p w14:paraId="7994605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4C41A295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0D06FD08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0471" w:rsidRPr="00C74AE1" w14:paraId="7C08BDF9" w14:textId="77777777" w:rsidTr="00710471">
        <w:trPr>
          <w:trHeight w:val="345"/>
        </w:trPr>
        <w:tc>
          <w:tcPr>
            <w:tcW w:w="534" w:type="dxa"/>
            <w:hideMark/>
          </w:tcPr>
          <w:p w14:paraId="271B828F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94" w:type="dxa"/>
            <w:hideMark/>
          </w:tcPr>
          <w:p w14:paraId="656C65D7" w14:textId="77777777" w:rsidR="00710471" w:rsidRPr="00C74AE1" w:rsidRDefault="006650CE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для детей по Санкт-Петербургу и области.</w:t>
            </w:r>
          </w:p>
        </w:tc>
        <w:tc>
          <w:tcPr>
            <w:tcW w:w="906" w:type="dxa"/>
            <w:hideMark/>
          </w:tcPr>
          <w:p w14:paraId="0A8BC44C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2" w:type="dxa"/>
            <w:hideMark/>
          </w:tcPr>
          <w:p w14:paraId="2EF64D42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hideMark/>
          </w:tcPr>
          <w:p w14:paraId="39FEB8EA" w14:textId="77777777" w:rsidR="00710471" w:rsidRPr="00C74AE1" w:rsidRDefault="00710471" w:rsidP="00710471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766CF8E8" w14:textId="77777777" w:rsidR="00B56201" w:rsidRPr="00C74AE1" w:rsidRDefault="00B56201" w:rsidP="006650CE">
      <w:pPr>
        <w:spacing w:before="100" w:beforeAutospacing="1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56201" w:rsidRPr="00C74AE1" w:rsidSect="00762C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DBE"/>
    <w:multiLevelType w:val="multilevel"/>
    <w:tmpl w:val="DE1A29A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938B4"/>
    <w:multiLevelType w:val="hybridMultilevel"/>
    <w:tmpl w:val="256AA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226D97"/>
    <w:multiLevelType w:val="multilevel"/>
    <w:tmpl w:val="FBF2FF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421AD8"/>
    <w:multiLevelType w:val="multilevel"/>
    <w:tmpl w:val="01EE76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98707B"/>
    <w:multiLevelType w:val="multilevel"/>
    <w:tmpl w:val="EDDA54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2655AD"/>
    <w:multiLevelType w:val="multilevel"/>
    <w:tmpl w:val="3AE01A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5E47B7"/>
    <w:multiLevelType w:val="multilevel"/>
    <w:tmpl w:val="D838966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942E8B"/>
    <w:multiLevelType w:val="multilevel"/>
    <w:tmpl w:val="8D9E909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596BDA"/>
    <w:multiLevelType w:val="multilevel"/>
    <w:tmpl w:val="A36C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545842"/>
    <w:multiLevelType w:val="multilevel"/>
    <w:tmpl w:val="4E7A0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C961BE"/>
    <w:multiLevelType w:val="multilevel"/>
    <w:tmpl w:val="F536AAD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F867EA"/>
    <w:multiLevelType w:val="multilevel"/>
    <w:tmpl w:val="81B0A7E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60013D"/>
    <w:multiLevelType w:val="multilevel"/>
    <w:tmpl w:val="5C48A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78C19B5"/>
    <w:multiLevelType w:val="multilevel"/>
    <w:tmpl w:val="F496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A52EDB"/>
    <w:multiLevelType w:val="multilevel"/>
    <w:tmpl w:val="98DCD4E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0448D8"/>
    <w:multiLevelType w:val="multilevel"/>
    <w:tmpl w:val="733E8B9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38287C"/>
    <w:multiLevelType w:val="multilevel"/>
    <w:tmpl w:val="C840E4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AD04BF"/>
    <w:multiLevelType w:val="multilevel"/>
    <w:tmpl w:val="6D2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B0788A"/>
    <w:multiLevelType w:val="multilevel"/>
    <w:tmpl w:val="2B18B1A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425A69"/>
    <w:multiLevelType w:val="multilevel"/>
    <w:tmpl w:val="7462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0762A9"/>
    <w:multiLevelType w:val="multilevel"/>
    <w:tmpl w:val="9546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7757F62"/>
    <w:multiLevelType w:val="multilevel"/>
    <w:tmpl w:val="395CC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9D5A76"/>
    <w:multiLevelType w:val="multilevel"/>
    <w:tmpl w:val="68BECE9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7DF4326"/>
    <w:multiLevelType w:val="multilevel"/>
    <w:tmpl w:val="77C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8EF0EA0"/>
    <w:multiLevelType w:val="multilevel"/>
    <w:tmpl w:val="8048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A540570"/>
    <w:multiLevelType w:val="multilevel"/>
    <w:tmpl w:val="7B2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C847104"/>
    <w:multiLevelType w:val="multilevel"/>
    <w:tmpl w:val="0080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603F47"/>
    <w:multiLevelType w:val="multilevel"/>
    <w:tmpl w:val="74CAE33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276063E"/>
    <w:multiLevelType w:val="multilevel"/>
    <w:tmpl w:val="5382F2D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5DE452A"/>
    <w:multiLevelType w:val="multilevel"/>
    <w:tmpl w:val="1D9A04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6686F9A"/>
    <w:multiLevelType w:val="multilevel"/>
    <w:tmpl w:val="7B54CC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B751F0"/>
    <w:multiLevelType w:val="multilevel"/>
    <w:tmpl w:val="4558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B254C0C"/>
    <w:multiLevelType w:val="multilevel"/>
    <w:tmpl w:val="477E3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5A28BE"/>
    <w:multiLevelType w:val="multilevel"/>
    <w:tmpl w:val="79D210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CC760F6"/>
    <w:multiLevelType w:val="multilevel"/>
    <w:tmpl w:val="EB64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E6F6951"/>
    <w:multiLevelType w:val="multilevel"/>
    <w:tmpl w:val="145212E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874E61"/>
    <w:multiLevelType w:val="multilevel"/>
    <w:tmpl w:val="31C0221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0CA4B4D"/>
    <w:multiLevelType w:val="multilevel"/>
    <w:tmpl w:val="2216EA3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0DD1AEC"/>
    <w:multiLevelType w:val="multilevel"/>
    <w:tmpl w:val="233E5E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1830FB1"/>
    <w:multiLevelType w:val="hybridMultilevel"/>
    <w:tmpl w:val="630E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32E0981"/>
    <w:multiLevelType w:val="multilevel"/>
    <w:tmpl w:val="A63008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602939"/>
    <w:multiLevelType w:val="multilevel"/>
    <w:tmpl w:val="61347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9D2FD5"/>
    <w:multiLevelType w:val="multilevel"/>
    <w:tmpl w:val="6F5A61B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1B72381"/>
    <w:multiLevelType w:val="multilevel"/>
    <w:tmpl w:val="A47244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1C657C0"/>
    <w:multiLevelType w:val="multilevel"/>
    <w:tmpl w:val="560ED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30B1813"/>
    <w:multiLevelType w:val="multilevel"/>
    <w:tmpl w:val="6B7E2B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5BE22DB"/>
    <w:multiLevelType w:val="multilevel"/>
    <w:tmpl w:val="DDE8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73851CC"/>
    <w:multiLevelType w:val="multilevel"/>
    <w:tmpl w:val="7A2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A192DFF"/>
    <w:multiLevelType w:val="multilevel"/>
    <w:tmpl w:val="8260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A831231"/>
    <w:multiLevelType w:val="multilevel"/>
    <w:tmpl w:val="105CD4E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B9F20CA"/>
    <w:multiLevelType w:val="multilevel"/>
    <w:tmpl w:val="28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E012060"/>
    <w:multiLevelType w:val="multilevel"/>
    <w:tmpl w:val="88A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00C001F"/>
    <w:multiLevelType w:val="multilevel"/>
    <w:tmpl w:val="8AA0C64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6BE49D2"/>
    <w:multiLevelType w:val="multilevel"/>
    <w:tmpl w:val="96A6030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9634600"/>
    <w:multiLevelType w:val="multilevel"/>
    <w:tmpl w:val="66A0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B171079"/>
    <w:multiLevelType w:val="multilevel"/>
    <w:tmpl w:val="358E0B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E853403"/>
    <w:multiLevelType w:val="multilevel"/>
    <w:tmpl w:val="2E9A49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4232AE5"/>
    <w:multiLevelType w:val="multilevel"/>
    <w:tmpl w:val="8040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57F4EF7"/>
    <w:multiLevelType w:val="multilevel"/>
    <w:tmpl w:val="48A6593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C0D52A8"/>
    <w:multiLevelType w:val="multilevel"/>
    <w:tmpl w:val="955E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1"/>
  </w:num>
  <w:num w:numId="2">
    <w:abstractNumId w:val="50"/>
  </w:num>
  <w:num w:numId="3">
    <w:abstractNumId w:val="20"/>
  </w:num>
  <w:num w:numId="4">
    <w:abstractNumId w:val="8"/>
  </w:num>
  <w:num w:numId="5">
    <w:abstractNumId w:val="21"/>
  </w:num>
  <w:num w:numId="6">
    <w:abstractNumId w:val="12"/>
  </w:num>
  <w:num w:numId="7">
    <w:abstractNumId w:val="17"/>
  </w:num>
  <w:num w:numId="8">
    <w:abstractNumId w:val="26"/>
  </w:num>
  <w:num w:numId="9">
    <w:abstractNumId w:val="32"/>
  </w:num>
  <w:num w:numId="10">
    <w:abstractNumId w:val="25"/>
  </w:num>
  <w:num w:numId="11">
    <w:abstractNumId w:val="24"/>
  </w:num>
  <w:num w:numId="12">
    <w:abstractNumId w:val="51"/>
  </w:num>
  <w:num w:numId="13">
    <w:abstractNumId w:val="54"/>
  </w:num>
  <w:num w:numId="14">
    <w:abstractNumId w:val="13"/>
  </w:num>
  <w:num w:numId="15">
    <w:abstractNumId w:val="34"/>
  </w:num>
  <w:num w:numId="16">
    <w:abstractNumId w:val="23"/>
  </w:num>
  <w:num w:numId="17">
    <w:abstractNumId w:val="31"/>
  </w:num>
  <w:num w:numId="18">
    <w:abstractNumId w:val="48"/>
  </w:num>
  <w:num w:numId="19">
    <w:abstractNumId w:val="19"/>
  </w:num>
  <w:num w:numId="20">
    <w:abstractNumId w:val="57"/>
  </w:num>
  <w:num w:numId="21">
    <w:abstractNumId w:val="47"/>
  </w:num>
  <w:num w:numId="22">
    <w:abstractNumId w:val="46"/>
  </w:num>
  <w:num w:numId="23">
    <w:abstractNumId w:val="59"/>
  </w:num>
  <w:num w:numId="24">
    <w:abstractNumId w:val="43"/>
  </w:num>
  <w:num w:numId="25">
    <w:abstractNumId w:val="56"/>
  </w:num>
  <w:num w:numId="26">
    <w:abstractNumId w:val="2"/>
  </w:num>
  <w:num w:numId="27">
    <w:abstractNumId w:val="40"/>
  </w:num>
  <w:num w:numId="28">
    <w:abstractNumId w:val="4"/>
  </w:num>
  <w:num w:numId="29">
    <w:abstractNumId w:val="33"/>
  </w:num>
  <w:num w:numId="30">
    <w:abstractNumId w:val="16"/>
  </w:num>
  <w:num w:numId="31">
    <w:abstractNumId w:val="30"/>
  </w:num>
  <w:num w:numId="32">
    <w:abstractNumId w:val="38"/>
  </w:num>
  <w:num w:numId="33">
    <w:abstractNumId w:val="58"/>
  </w:num>
  <w:num w:numId="34">
    <w:abstractNumId w:val="55"/>
  </w:num>
  <w:num w:numId="35">
    <w:abstractNumId w:val="0"/>
  </w:num>
  <w:num w:numId="36">
    <w:abstractNumId w:val="22"/>
  </w:num>
  <w:num w:numId="37">
    <w:abstractNumId w:val="28"/>
  </w:num>
  <w:num w:numId="38">
    <w:abstractNumId w:val="35"/>
  </w:num>
  <w:num w:numId="39">
    <w:abstractNumId w:val="29"/>
  </w:num>
  <w:num w:numId="40">
    <w:abstractNumId w:val="15"/>
  </w:num>
  <w:num w:numId="41">
    <w:abstractNumId w:val="27"/>
  </w:num>
  <w:num w:numId="42">
    <w:abstractNumId w:val="11"/>
  </w:num>
  <w:num w:numId="43">
    <w:abstractNumId w:val="18"/>
  </w:num>
  <w:num w:numId="44">
    <w:abstractNumId w:val="5"/>
  </w:num>
  <w:num w:numId="45">
    <w:abstractNumId w:val="49"/>
  </w:num>
  <w:num w:numId="46">
    <w:abstractNumId w:val="6"/>
  </w:num>
  <w:num w:numId="47">
    <w:abstractNumId w:val="45"/>
  </w:num>
  <w:num w:numId="48">
    <w:abstractNumId w:val="52"/>
  </w:num>
  <w:num w:numId="49">
    <w:abstractNumId w:val="14"/>
  </w:num>
  <w:num w:numId="50">
    <w:abstractNumId w:val="53"/>
  </w:num>
  <w:num w:numId="51">
    <w:abstractNumId w:val="37"/>
  </w:num>
  <w:num w:numId="52">
    <w:abstractNumId w:val="3"/>
  </w:num>
  <w:num w:numId="53">
    <w:abstractNumId w:val="36"/>
  </w:num>
  <w:num w:numId="54">
    <w:abstractNumId w:val="10"/>
  </w:num>
  <w:num w:numId="55">
    <w:abstractNumId w:val="42"/>
  </w:num>
  <w:num w:numId="56">
    <w:abstractNumId w:val="7"/>
  </w:num>
  <w:num w:numId="57">
    <w:abstractNumId w:val="9"/>
  </w:num>
  <w:num w:numId="58">
    <w:abstractNumId w:val="44"/>
  </w:num>
  <w:num w:numId="5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9"/>
  </w:num>
  <w:num w:numId="61">
    <w:abstractNumId w:val="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28"/>
    <w:rsid w:val="00037860"/>
    <w:rsid w:val="00095996"/>
    <w:rsid w:val="001255ED"/>
    <w:rsid w:val="001D575E"/>
    <w:rsid w:val="001F2D02"/>
    <w:rsid w:val="00217F5A"/>
    <w:rsid w:val="002A0C2E"/>
    <w:rsid w:val="002A2584"/>
    <w:rsid w:val="002C43D4"/>
    <w:rsid w:val="00341537"/>
    <w:rsid w:val="00373A37"/>
    <w:rsid w:val="003779E3"/>
    <w:rsid w:val="003905C0"/>
    <w:rsid w:val="00404618"/>
    <w:rsid w:val="00432000"/>
    <w:rsid w:val="004A7EDB"/>
    <w:rsid w:val="004D1ABF"/>
    <w:rsid w:val="00571D3E"/>
    <w:rsid w:val="005735BE"/>
    <w:rsid w:val="005F1028"/>
    <w:rsid w:val="00650E48"/>
    <w:rsid w:val="006650CE"/>
    <w:rsid w:val="006D7EAA"/>
    <w:rsid w:val="006E72A3"/>
    <w:rsid w:val="006F314C"/>
    <w:rsid w:val="006F52B4"/>
    <w:rsid w:val="00710471"/>
    <w:rsid w:val="00762CC2"/>
    <w:rsid w:val="00791CD2"/>
    <w:rsid w:val="00794ABD"/>
    <w:rsid w:val="007A04FA"/>
    <w:rsid w:val="007C28FB"/>
    <w:rsid w:val="007C3653"/>
    <w:rsid w:val="0083195F"/>
    <w:rsid w:val="008C5D39"/>
    <w:rsid w:val="00991365"/>
    <w:rsid w:val="009F268F"/>
    <w:rsid w:val="00A34C20"/>
    <w:rsid w:val="00AE12AC"/>
    <w:rsid w:val="00B27ED9"/>
    <w:rsid w:val="00B42385"/>
    <w:rsid w:val="00B56201"/>
    <w:rsid w:val="00B8066C"/>
    <w:rsid w:val="00B8722F"/>
    <w:rsid w:val="00BA49F8"/>
    <w:rsid w:val="00BB5A5B"/>
    <w:rsid w:val="00BB76A1"/>
    <w:rsid w:val="00BC0721"/>
    <w:rsid w:val="00BC5DED"/>
    <w:rsid w:val="00C52550"/>
    <w:rsid w:val="00C62934"/>
    <w:rsid w:val="00C74AE1"/>
    <w:rsid w:val="00CD05F5"/>
    <w:rsid w:val="00CF31B3"/>
    <w:rsid w:val="00D00D46"/>
    <w:rsid w:val="00D24B5C"/>
    <w:rsid w:val="00D26D76"/>
    <w:rsid w:val="00D31B81"/>
    <w:rsid w:val="00D644E7"/>
    <w:rsid w:val="00DC0081"/>
    <w:rsid w:val="00DD2625"/>
    <w:rsid w:val="00DD70EB"/>
    <w:rsid w:val="00EA6519"/>
    <w:rsid w:val="00EB77B6"/>
    <w:rsid w:val="00F40EE9"/>
    <w:rsid w:val="00F512D1"/>
    <w:rsid w:val="00FE5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FA84"/>
  <w15:docId w15:val="{3C72FF66-C918-43BE-907F-9C85C091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081"/>
  </w:style>
  <w:style w:type="paragraph" w:styleId="2">
    <w:name w:val="heading 2"/>
    <w:basedOn w:val="a"/>
    <w:link w:val="20"/>
    <w:uiPriority w:val="9"/>
    <w:qFormat/>
    <w:rsid w:val="005F10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10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5F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go">
    <w:name w:val="logo"/>
    <w:basedOn w:val="a0"/>
    <w:rsid w:val="005F1028"/>
  </w:style>
  <w:style w:type="character" w:styleId="a3">
    <w:name w:val="Hyperlink"/>
    <w:basedOn w:val="a0"/>
    <w:uiPriority w:val="99"/>
    <w:unhideWhenUsed/>
    <w:rsid w:val="005F10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1028"/>
    <w:rPr>
      <w:color w:val="800080"/>
      <w:u w:val="single"/>
    </w:rPr>
  </w:style>
  <w:style w:type="paragraph" w:customStyle="1" w:styleId="western">
    <w:name w:val="western"/>
    <w:basedOn w:val="a"/>
    <w:rsid w:val="005F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F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nu-accountadd-icon">
    <w:name w:val="menu-account__add-icon"/>
    <w:basedOn w:val="a0"/>
    <w:rsid w:val="005F1028"/>
  </w:style>
  <w:style w:type="character" w:customStyle="1" w:styleId="menu-accountadd-label">
    <w:name w:val="menu-account__add-label"/>
    <w:basedOn w:val="a0"/>
    <w:rsid w:val="005F1028"/>
  </w:style>
  <w:style w:type="character" w:customStyle="1" w:styleId="2jds3ei551zm63p0fzogdu">
    <w:name w:val="_2jds3ei551zm63p0fzogdu"/>
    <w:basedOn w:val="a0"/>
    <w:rsid w:val="005F1028"/>
  </w:style>
  <w:style w:type="character" w:customStyle="1" w:styleId="ufo-icon">
    <w:name w:val="ufo-icon"/>
    <w:basedOn w:val="a0"/>
    <w:rsid w:val="005F1028"/>
  </w:style>
  <w:style w:type="paragraph" w:styleId="a6">
    <w:name w:val="List Paragraph"/>
    <w:basedOn w:val="a"/>
    <w:uiPriority w:val="34"/>
    <w:qFormat/>
    <w:rsid w:val="001F2D02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DD2625"/>
    <w:rPr>
      <w:color w:val="605E5C"/>
      <w:shd w:val="clear" w:color="auto" w:fill="E1DFDD"/>
    </w:rPr>
  </w:style>
  <w:style w:type="table" w:styleId="a7">
    <w:name w:val="Table Grid"/>
    <w:basedOn w:val="a1"/>
    <w:uiPriority w:val="39"/>
    <w:semiHidden/>
    <w:unhideWhenUsed/>
    <w:rsid w:val="00710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93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8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8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9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1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72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5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2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44096-8B84-40B0-924E-BAFAC2D5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10</Pages>
  <Words>2725</Words>
  <Characters>15536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Малеваная Екатерина Олеговна</dc:creator>
  <cp:keywords/>
  <dc:description/>
  <cp:lastModifiedBy>Olga</cp:lastModifiedBy>
  <cp:revision>18</cp:revision>
  <cp:lastPrinted>2024-02-14T08:58:00Z</cp:lastPrinted>
  <dcterms:created xsi:type="dcterms:W3CDTF">2022-07-01T05:54:00Z</dcterms:created>
  <dcterms:modified xsi:type="dcterms:W3CDTF">2024-10-01T12:19:00Z</dcterms:modified>
</cp:coreProperties>
</file>